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C4" w:rsidRDefault="00CB74C4" w:rsidP="00822437">
      <w:pPr>
        <w:tabs>
          <w:tab w:val="left" w:pos="900"/>
          <w:tab w:val="left" w:pos="1080"/>
          <w:tab w:val="left" w:pos="1260"/>
        </w:tabs>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КОЛПАШЕВСКОГО РАЙОНА</w:t>
      </w:r>
    </w:p>
    <w:p w:rsidR="00CB74C4" w:rsidRDefault="00CB74C4" w:rsidP="00822437">
      <w:pPr>
        <w:tabs>
          <w:tab w:val="left" w:pos="900"/>
          <w:tab w:val="left" w:pos="1080"/>
          <w:tab w:val="left" w:pos="1260"/>
        </w:tabs>
        <w:contextualSpacing/>
        <w:jc w:val="center"/>
        <w:rPr>
          <w:rFonts w:ascii="Times New Roman" w:hAnsi="Times New Roman" w:cs="Times New Roman"/>
          <w:sz w:val="28"/>
          <w:szCs w:val="28"/>
        </w:rPr>
      </w:pPr>
      <w:r>
        <w:rPr>
          <w:rFonts w:ascii="Times New Roman" w:hAnsi="Times New Roman" w:cs="Times New Roman"/>
          <w:sz w:val="28"/>
          <w:szCs w:val="28"/>
        </w:rPr>
        <w:t>УПРАВЛЕНИЕ ОБРАЗОВАНИЯ</w:t>
      </w:r>
    </w:p>
    <w:p w:rsidR="00CB74C4" w:rsidRDefault="00CB74C4" w:rsidP="00822437">
      <w:pPr>
        <w:tabs>
          <w:tab w:val="left" w:pos="900"/>
          <w:tab w:val="left" w:pos="1080"/>
          <w:tab w:val="left" w:pos="1260"/>
        </w:tabs>
        <w:contextualSpacing/>
        <w:jc w:val="center"/>
        <w:rPr>
          <w:rFonts w:ascii="Times New Roman" w:hAnsi="Times New Roman" w:cs="Times New Roman"/>
          <w:sz w:val="28"/>
          <w:szCs w:val="28"/>
        </w:rPr>
      </w:pPr>
    </w:p>
    <w:p w:rsidR="00822437" w:rsidRPr="00822437" w:rsidRDefault="00822437" w:rsidP="00822437">
      <w:pPr>
        <w:tabs>
          <w:tab w:val="left" w:pos="900"/>
          <w:tab w:val="left" w:pos="1080"/>
          <w:tab w:val="left" w:pos="1260"/>
        </w:tabs>
        <w:contextualSpacing/>
        <w:jc w:val="center"/>
        <w:rPr>
          <w:rFonts w:ascii="Times New Roman" w:hAnsi="Times New Roman" w:cs="Times New Roman"/>
          <w:sz w:val="28"/>
          <w:szCs w:val="28"/>
        </w:rPr>
      </w:pPr>
      <w:r w:rsidRPr="00822437">
        <w:rPr>
          <w:rFonts w:ascii="Times New Roman" w:hAnsi="Times New Roman" w:cs="Times New Roman"/>
          <w:sz w:val="28"/>
          <w:szCs w:val="28"/>
        </w:rPr>
        <w:t>Муниципальное бюджетное общеобразовательное учреждение</w:t>
      </w: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sz w:val="28"/>
          <w:szCs w:val="28"/>
        </w:rPr>
      </w:pPr>
      <w:r w:rsidRPr="00822437">
        <w:rPr>
          <w:rFonts w:ascii="Times New Roman" w:hAnsi="Times New Roman" w:cs="Times New Roman"/>
          <w:sz w:val="28"/>
          <w:szCs w:val="28"/>
        </w:rPr>
        <w:t>«Средняя общеобразовательная школа № 4»</w:t>
      </w:r>
    </w:p>
    <w:p w:rsidR="00822437" w:rsidRDefault="00822437" w:rsidP="00822437">
      <w:pPr>
        <w:jc w:val="center"/>
        <w:rPr>
          <w:b/>
          <w:bCs/>
        </w:rPr>
      </w:pPr>
    </w:p>
    <w:p w:rsidR="00822437" w:rsidRPr="00822437" w:rsidRDefault="00822437" w:rsidP="00822437">
      <w:pPr>
        <w:ind w:left="708"/>
        <w:rPr>
          <w:rFonts w:ascii="Times New Roman" w:hAnsi="Times New Roman" w:cs="Times New Roman"/>
          <w:bCs/>
          <w:sz w:val="24"/>
          <w:szCs w:val="24"/>
        </w:rPr>
      </w:pPr>
      <w:r>
        <w:rPr>
          <w:rFonts w:ascii="Times New Roman" w:hAnsi="Times New Roman" w:cs="Times New Roman"/>
          <w:bCs/>
          <w:sz w:val="28"/>
          <w:szCs w:val="28"/>
        </w:rPr>
        <w:t xml:space="preserve">                                                                         </w:t>
      </w:r>
      <w:r w:rsidRPr="00822437">
        <w:rPr>
          <w:rFonts w:ascii="Times New Roman" w:hAnsi="Times New Roman" w:cs="Times New Roman"/>
          <w:bCs/>
          <w:sz w:val="24"/>
          <w:szCs w:val="24"/>
        </w:rPr>
        <w:t xml:space="preserve">Утверждено    </w:t>
      </w:r>
    </w:p>
    <w:p w:rsidR="00822437" w:rsidRPr="00822437" w:rsidRDefault="00822437" w:rsidP="00822437">
      <w:pPr>
        <w:ind w:left="708"/>
        <w:rPr>
          <w:rFonts w:ascii="Times New Roman" w:hAnsi="Times New Roman" w:cs="Times New Roman"/>
          <w:bCs/>
          <w:sz w:val="24"/>
          <w:szCs w:val="24"/>
        </w:rPr>
      </w:pPr>
      <w:r w:rsidRPr="008224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22437">
        <w:rPr>
          <w:rFonts w:ascii="Times New Roman" w:hAnsi="Times New Roman" w:cs="Times New Roman"/>
          <w:bCs/>
          <w:sz w:val="24"/>
          <w:szCs w:val="24"/>
        </w:rPr>
        <w:t xml:space="preserve"> НМС МБОУ «СОШ №4» </w:t>
      </w:r>
    </w:p>
    <w:p w:rsidR="00822437" w:rsidRPr="00822437" w:rsidRDefault="00822437" w:rsidP="00822437">
      <w:pPr>
        <w:ind w:left="708"/>
        <w:rPr>
          <w:rFonts w:ascii="Times New Roman" w:hAnsi="Times New Roman" w:cs="Times New Roman"/>
          <w:bCs/>
          <w:sz w:val="24"/>
          <w:szCs w:val="24"/>
        </w:rPr>
      </w:pPr>
      <w:r w:rsidRPr="008224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22437">
        <w:rPr>
          <w:rFonts w:ascii="Times New Roman" w:hAnsi="Times New Roman" w:cs="Times New Roman"/>
          <w:bCs/>
          <w:sz w:val="24"/>
          <w:szCs w:val="24"/>
        </w:rPr>
        <w:t xml:space="preserve"> зам. </w:t>
      </w:r>
      <w:proofErr w:type="spellStart"/>
      <w:r w:rsidRPr="00822437">
        <w:rPr>
          <w:rFonts w:ascii="Times New Roman" w:hAnsi="Times New Roman" w:cs="Times New Roman"/>
          <w:bCs/>
          <w:sz w:val="24"/>
          <w:szCs w:val="24"/>
        </w:rPr>
        <w:t>дир</w:t>
      </w:r>
      <w:proofErr w:type="spellEnd"/>
      <w:r w:rsidRPr="00822437">
        <w:rPr>
          <w:rFonts w:ascii="Times New Roman" w:hAnsi="Times New Roman" w:cs="Times New Roman"/>
          <w:bCs/>
          <w:sz w:val="24"/>
          <w:szCs w:val="24"/>
        </w:rPr>
        <w:t xml:space="preserve">. по НМР                                                                                                                                                    </w:t>
      </w:r>
    </w:p>
    <w:p w:rsidR="00822437" w:rsidRPr="00822437" w:rsidRDefault="00822437" w:rsidP="00822437">
      <w:pPr>
        <w:ind w:left="708"/>
        <w:rPr>
          <w:rFonts w:ascii="Times New Roman" w:hAnsi="Times New Roman" w:cs="Times New Roman"/>
          <w:bCs/>
          <w:sz w:val="24"/>
          <w:szCs w:val="24"/>
        </w:rPr>
      </w:pPr>
      <w:r w:rsidRPr="008224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22437">
        <w:rPr>
          <w:rFonts w:ascii="Times New Roman" w:hAnsi="Times New Roman" w:cs="Times New Roman"/>
          <w:bCs/>
          <w:sz w:val="24"/>
          <w:szCs w:val="24"/>
        </w:rPr>
        <w:t xml:space="preserve"> Колесникова Т. Ф.</w:t>
      </w:r>
    </w:p>
    <w:p w:rsidR="00822437" w:rsidRPr="00822437" w:rsidRDefault="00822437" w:rsidP="00822437">
      <w:pPr>
        <w:rPr>
          <w:rFonts w:ascii="Times New Roman" w:hAnsi="Times New Roman" w:cs="Times New Roman"/>
          <w:bCs/>
          <w:sz w:val="24"/>
          <w:szCs w:val="24"/>
        </w:rPr>
      </w:pPr>
      <w:r w:rsidRPr="008224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22437">
        <w:rPr>
          <w:rFonts w:ascii="Times New Roman" w:hAnsi="Times New Roman" w:cs="Times New Roman"/>
          <w:bCs/>
          <w:sz w:val="24"/>
          <w:szCs w:val="24"/>
        </w:rPr>
        <w:t xml:space="preserve"> _________________</w:t>
      </w:r>
    </w:p>
    <w:p w:rsidR="00822437" w:rsidRDefault="00822437" w:rsidP="00CB74C4">
      <w:pPr>
        <w:rPr>
          <w:rFonts w:ascii="Times New Roman" w:hAnsi="Times New Roman" w:cs="Times New Roman"/>
          <w:bCs/>
          <w:sz w:val="24"/>
          <w:szCs w:val="24"/>
        </w:rPr>
      </w:pPr>
      <w:r w:rsidRPr="008224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22437">
        <w:rPr>
          <w:rFonts w:ascii="Times New Roman" w:hAnsi="Times New Roman" w:cs="Times New Roman"/>
          <w:bCs/>
          <w:sz w:val="24"/>
          <w:szCs w:val="24"/>
        </w:rPr>
        <w:t xml:space="preserve">  «______» ___________ 2013г.</w:t>
      </w:r>
    </w:p>
    <w:p w:rsidR="00CB74C4" w:rsidRPr="00CB74C4" w:rsidRDefault="00CB74C4" w:rsidP="00CB74C4">
      <w:pPr>
        <w:rPr>
          <w:rFonts w:ascii="Times New Roman" w:hAnsi="Times New Roman" w:cs="Times New Roman"/>
          <w:bCs/>
          <w:sz w:val="24"/>
          <w:szCs w:val="24"/>
        </w:rPr>
      </w:pPr>
    </w:p>
    <w:p w:rsidR="00822437" w:rsidRPr="00822437" w:rsidRDefault="00822437" w:rsidP="00CB74C4">
      <w:pPr>
        <w:tabs>
          <w:tab w:val="left" w:pos="900"/>
          <w:tab w:val="left" w:pos="1080"/>
          <w:tab w:val="left" w:pos="1260"/>
        </w:tabs>
        <w:ind w:firstLine="720"/>
        <w:contextualSpacing/>
        <w:jc w:val="center"/>
        <w:rPr>
          <w:rFonts w:ascii="Times New Roman" w:hAnsi="Times New Roman" w:cs="Times New Roman"/>
          <w:b/>
          <w:bCs/>
          <w:sz w:val="28"/>
          <w:szCs w:val="28"/>
        </w:rPr>
      </w:pPr>
      <w:r w:rsidRPr="00822437">
        <w:rPr>
          <w:rFonts w:ascii="Times New Roman" w:hAnsi="Times New Roman" w:cs="Times New Roman"/>
          <w:b/>
          <w:bCs/>
          <w:sz w:val="28"/>
          <w:szCs w:val="28"/>
        </w:rPr>
        <w:t>РАБОЧАЯ ПРОГРАММА</w:t>
      </w: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sz w:val="28"/>
          <w:szCs w:val="28"/>
        </w:rPr>
      </w:pPr>
      <w:r w:rsidRPr="00822437">
        <w:rPr>
          <w:rFonts w:ascii="Times New Roman" w:hAnsi="Times New Roman" w:cs="Times New Roman"/>
          <w:b/>
          <w:bCs/>
          <w:sz w:val="28"/>
          <w:szCs w:val="28"/>
        </w:rPr>
        <w:t>Алексеевой Любови Геннадьевны,</w:t>
      </w: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b/>
          <w:bCs/>
          <w:sz w:val="28"/>
          <w:szCs w:val="28"/>
        </w:rPr>
      </w:pPr>
      <w:r w:rsidRPr="00822437">
        <w:rPr>
          <w:rFonts w:ascii="Times New Roman" w:hAnsi="Times New Roman" w:cs="Times New Roman"/>
          <w:b/>
          <w:bCs/>
          <w:sz w:val="28"/>
          <w:szCs w:val="28"/>
        </w:rPr>
        <w:t xml:space="preserve">учителя </w:t>
      </w:r>
      <w:r w:rsidRPr="00822437">
        <w:rPr>
          <w:rFonts w:ascii="Times New Roman" w:hAnsi="Times New Roman" w:cs="Times New Roman"/>
          <w:b/>
          <w:bCs/>
          <w:sz w:val="28"/>
          <w:szCs w:val="28"/>
          <w:lang w:val="en-US"/>
        </w:rPr>
        <w:t>I</w:t>
      </w:r>
      <w:r w:rsidRPr="00822437">
        <w:rPr>
          <w:rFonts w:ascii="Times New Roman" w:hAnsi="Times New Roman" w:cs="Times New Roman"/>
          <w:b/>
          <w:bCs/>
          <w:sz w:val="28"/>
          <w:szCs w:val="28"/>
        </w:rPr>
        <w:t xml:space="preserve"> категории</w:t>
      </w: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sz w:val="28"/>
          <w:szCs w:val="28"/>
        </w:rPr>
      </w:pP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b/>
          <w:bCs/>
          <w:sz w:val="28"/>
          <w:szCs w:val="28"/>
        </w:rPr>
      </w:pPr>
      <w:r w:rsidRPr="00822437">
        <w:rPr>
          <w:rFonts w:ascii="Times New Roman" w:hAnsi="Times New Roman" w:cs="Times New Roman"/>
          <w:b/>
          <w:bCs/>
          <w:sz w:val="28"/>
          <w:szCs w:val="28"/>
        </w:rPr>
        <w:t xml:space="preserve">для </w:t>
      </w:r>
      <w:r w:rsidR="007A1AE4">
        <w:rPr>
          <w:rFonts w:ascii="Times New Roman" w:hAnsi="Times New Roman" w:cs="Times New Roman"/>
          <w:b/>
          <w:bCs/>
          <w:sz w:val="28"/>
          <w:szCs w:val="28"/>
        </w:rPr>
        <w:t>факультати</w:t>
      </w:r>
      <w:r w:rsidRPr="00822437">
        <w:rPr>
          <w:rFonts w:ascii="Times New Roman" w:hAnsi="Times New Roman" w:cs="Times New Roman"/>
          <w:b/>
          <w:bCs/>
          <w:sz w:val="28"/>
          <w:szCs w:val="28"/>
        </w:rPr>
        <w:t>вн</w:t>
      </w:r>
      <w:r w:rsidR="007A1AE4">
        <w:rPr>
          <w:rFonts w:ascii="Times New Roman" w:hAnsi="Times New Roman" w:cs="Times New Roman"/>
          <w:b/>
          <w:bCs/>
          <w:sz w:val="28"/>
          <w:szCs w:val="28"/>
        </w:rPr>
        <w:t>ого курса</w:t>
      </w: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b/>
          <w:bCs/>
          <w:sz w:val="28"/>
          <w:szCs w:val="28"/>
        </w:rPr>
      </w:pPr>
      <w:r w:rsidRPr="00822437">
        <w:rPr>
          <w:rFonts w:ascii="Times New Roman" w:hAnsi="Times New Roman" w:cs="Times New Roman"/>
          <w:b/>
          <w:bCs/>
          <w:sz w:val="28"/>
          <w:szCs w:val="28"/>
        </w:rPr>
        <w:t>по английскому языку</w:t>
      </w:r>
    </w:p>
    <w:p w:rsidR="00822437" w:rsidRPr="007A1AE4" w:rsidRDefault="00822437" w:rsidP="007A1AE4">
      <w:pPr>
        <w:tabs>
          <w:tab w:val="left" w:pos="6480"/>
        </w:tabs>
        <w:jc w:val="center"/>
        <w:rPr>
          <w:rFonts w:ascii="Times New Roman" w:hAnsi="Times New Roman" w:cs="Times New Roman"/>
          <w:b/>
          <w:sz w:val="32"/>
          <w:szCs w:val="32"/>
        </w:rPr>
      </w:pPr>
      <w:r w:rsidRPr="007A1AE4">
        <w:rPr>
          <w:rFonts w:ascii="Times New Roman" w:hAnsi="Times New Roman" w:cs="Times New Roman"/>
          <w:b/>
          <w:sz w:val="32"/>
          <w:szCs w:val="32"/>
        </w:rPr>
        <w:t xml:space="preserve">       «Знакомство с </w:t>
      </w:r>
      <w:r w:rsidR="007A1AE4" w:rsidRPr="007A1AE4">
        <w:rPr>
          <w:rFonts w:ascii="Times New Roman" w:hAnsi="Times New Roman" w:cs="Times New Roman"/>
          <w:b/>
          <w:sz w:val="32"/>
          <w:szCs w:val="32"/>
        </w:rPr>
        <w:t xml:space="preserve">литературой </w:t>
      </w:r>
      <w:r w:rsidRPr="007A1AE4">
        <w:rPr>
          <w:rFonts w:ascii="Times New Roman" w:hAnsi="Times New Roman" w:cs="Times New Roman"/>
          <w:b/>
          <w:sz w:val="32"/>
          <w:szCs w:val="32"/>
        </w:rPr>
        <w:t>Бри</w:t>
      </w:r>
      <w:r w:rsidR="007A1AE4" w:rsidRPr="007A1AE4">
        <w:rPr>
          <w:rFonts w:ascii="Times New Roman" w:hAnsi="Times New Roman" w:cs="Times New Roman"/>
          <w:b/>
          <w:sz w:val="32"/>
          <w:szCs w:val="32"/>
        </w:rPr>
        <w:t>тании</w:t>
      </w:r>
      <w:r w:rsidRPr="007A1AE4">
        <w:rPr>
          <w:rFonts w:ascii="Times New Roman" w:hAnsi="Times New Roman" w:cs="Times New Roman"/>
          <w:b/>
          <w:sz w:val="32"/>
          <w:szCs w:val="32"/>
        </w:rPr>
        <w:t>»</w:t>
      </w:r>
    </w:p>
    <w:p w:rsidR="00822437" w:rsidRPr="00822437" w:rsidRDefault="007A1AE4" w:rsidP="00822437">
      <w:pPr>
        <w:tabs>
          <w:tab w:val="left" w:pos="900"/>
          <w:tab w:val="left" w:pos="1080"/>
          <w:tab w:val="left" w:pos="1260"/>
        </w:tabs>
        <w:ind w:firstLine="720"/>
        <w:contextualSpacing/>
        <w:jc w:val="center"/>
        <w:rPr>
          <w:rFonts w:ascii="Times New Roman" w:hAnsi="Times New Roman" w:cs="Times New Roman"/>
          <w:b/>
          <w:bCs/>
          <w:sz w:val="28"/>
          <w:szCs w:val="28"/>
        </w:rPr>
      </w:pPr>
      <w:r>
        <w:rPr>
          <w:rFonts w:ascii="Times New Roman" w:hAnsi="Times New Roman" w:cs="Times New Roman"/>
          <w:b/>
          <w:bCs/>
          <w:sz w:val="28"/>
          <w:szCs w:val="28"/>
        </w:rPr>
        <w:t>для 6</w:t>
      </w:r>
      <w:r w:rsidR="00822437" w:rsidRPr="00822437">
        <w:rPr>
          <w:rFonts w:ascii="Times New Roman" w:hAnsi="Times New Roman" w:cs="Times New Roman"/>
          <w:b/>
          <w:bCs/>
          <w:sz w:val="28"/>
          <w:szCs w:val="28"/>
        </w:rPr>
        <w:t xml:space="preserve"> класса</w:t>
      </w: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b/>
          <w:bCs/>
          <w:sz w:val="28"/>
          <w:szCs w:val="28"/>
        </w:rPr>
      </w:pPr>
      <w:r w:rsidRPr="00822437">
        <w:rPr>
          <w:rFonts w:ascii="Times New Roman" w:hAnsi="Times New Roman" w:cs="Times New Roman"/>
          <w:b/>
          <w:bCs/>
          <w:sz w:val="28"/>
          <w:szCs w:val="28"/>
        </w:rPr>
        <w:t>(35 часов / 1 час в неделю)</w:t>
      </w:r>
    </w:p>
    <w:p w:rsidR="00822437" w:rsidRPr="00822437" w:rsidRDefault="00822437" w:rsidP="00822437">
      <w:pPr>
        <w:tabs>
          <w:tab w:val="left" w:pos="900"/>
          <w:tab w:val="left" w:pos="1080"/>
          <w:tab w:val="left" w:pos="1260"/>
        </w:tabs>
        <w:ind w:firstLine="720"/>
        <w:contextualSpacing/>
        <w:rPr>
          <w:rFonts w:ascii="Times New Roman" w:hAnsi="Times New Roman" w:cs="Times New Roman"/>
          <w:color w:val="333333"/>
          <w:sz w:val="28"/>
          <w:szCs w:val="28"/>
        </w:rPr>
      </w:pPr>
    </w:p>
    <w:p w:rsidR="00822437" w:rsidRPr="00822437" w:rsidRDefault="00822437" w:rsidP="00822437">
      <w:pPr>
        <w:tabs>
          <w:tab w:val="left" w:pos="900"/>
          <w:tab w:val="left" w:pos="1080"/>
          <w:tab w:val="left" w:pos="1260"/>
        </w:tabs>
        <w:ind w:firstLine="720"/>
        <w:contextualSpacing/>
        <w:rPr>
          <w:rFonts w:ascii="Times New Roman" w:hAnsi="Times New Roman" w:cs="Times New Roman"/>
          <w:color w:val="333333"/>
          <w:sz w:val="28"/>
          <w:szCs w:val="28"/>
        </w:rPr>
      </w:pPr>
    </w:p>
    <w:p w:rsidR="00822437" w:rsidRPr="00822437" w:rsidRDefault="00822437" w:rsidP="00822437">
      <w:pPr>
        <w:tabs>
          <w:tab w:val="left" w:pos="900"/>
          <w:tab w:val="left" w:pos="1080"/>
          <w:tab w:val="left" w:pos="1260"/>
        </w:tabs>
        <w:ind w:firstLine="720"/>
        <w:contextualSpacing/>
        <w:rPr>
          <w:rFonts w:ascii="Times New Roman" w:hAnsi="Times New Roman" w:cs="Times New Roman"/>
          <w:color w:val="333333"/>
          <w:sz w:val="28"/>
          <w:szCs w:val="28"/>
        </w:rPr>
      </w:pPr>
    </w:p>
    <w:p w:rsidR="007A1AE4" w:rsidRPr="007A1AE4" w:rsidRDefault="007A1AE4" w:rsidP="007A1AE4">
      <w:pPr>
        <w:spacing w:line="360" w:lineRule="auto"/>
        <w:jc w:val="both"/>
        <w:rPr>
          <w:rFonts w:ascii="Times New Roman" w:hAnsi="Times New Roman" w:cs="Times New Roman"/>
          <w:sz w:val="24"/>
          <w:szCs w:val="24"/>
        </w:rPr>
      </w:pPr>
      <w:r w:rsidRPr="007A1AE4">
        <w:rPr>
          <w:rFonts w:ascii="Times New Roman" w:hAnsi="Times New Roman" w:cs="Times New Roman"/>
          <w:sz w:val="24"/>
          <w:szCs w:val="24"/>
        </w:rPr>
        <w:t>Факультатив «Знакомство с литературой Брит</w:t>
      </w:r>
      <w:r>
        <w:rPr>
          <w:rFonts w:ascii="Times New Roman" w:hAnsi="Times New Roman" w:cs="Times New Roman"/>
          <w:sz w:val="24"/>
          <w:szCs w:val="24"/>
        </w:rPr>
        <w:t xml:space="preserve">ании» разработан для учащихся </w:t>
      </w:r>
      <w:r w:rsidRPr="007A1AE4">
        <w:rPr>
          <w:rFonts w:ascii="Times New Roman" w:hAnsi="Times New Roman" w:cs="Times New Roman"/>
          <w:sz w:val="24"/>
          <w:szCs w:val="24"/>
        </w:rPr>
        <w:t xml:space="preserve">6 классов с учётом требований Федерального государственного образовательного стандарта. </w:t>
      </w:r>
    </w:p>
    <w:p w:rsidR="00822437" w:rsidRPr="00822437" w:rsidRDefault="00822437" w:rsidP="00822437">
      <w:pPr>
        <w:tabs>
          <w:tab w:val="left" w:pos="900"/>
          <w:tab w:val="left" w:pos="1080"/>
          <w:tab w:val="left" w:pos="1260"/>
        </w:tabs>
        <w:ind w:firstLine="720"/>
        <w:contextualSpacing/>
        <w:rPr>
          <w:rFonts w:ascii="Times New Roman" w:hAnsi="Times New Roman" w:cs="Times New Roman"/>
          <w:sz w:val="28"/>
          <w:szCs w:val="28"/>
        </w:rPr>
      </w:pPr>
    </w:p>
    <w:p w:rsidR="00822437" w:rsidRPr="00822437" w:rsidRDefault="00822437" w:rsidP="007A1AE4">
      <w:pPr>
        <w:tabs>
          <w:tab w:val="left" w:pos="900"/>
          <w:tab w:val="left" w:pos="1080"/>
          <w:tab w:val="left" w:pos="1260"/>
        </w:tabs>
        <w:contextualSpacing/>
        <w:rPr>
          <w:rFonts w:ascii="Times New Roman" w:hAnsi="Times New Roman" w:cs="Times New Roman"/>
          <w:sz w:val="28"/>
          <w:szCs w:val="28"/>
        </w:rPr>
      </w:pPr>
    </w:p>
    <w:p w:rsidR="00822437" w:rsidRDefault="00822437" w:rsidP="00822437">
      <w:pPr>
        <w:tabs>
          <w:tab w:val="left" w:pos="900"/>
          <w:tab w:val="left" w:pos="1080"/>
          <w:tab w:val="left" w:pos="1260"/>
        </w:tabs>
        <w:ind w:firstLine="720"/>
        <w:contextualSpacing/>
        <w:rPr>
          <w:rFonts w:ascii="Times New Roman" w:hAnsi="Times New Roman" w:cs="Times New Roman"/>
          <w:sz w:val="28"/>
          <w:szCs w:val="28"/>
        </w:rPr>
      </w:pPr>
    </w:p>
    <w:p w:rsidR="00CB74C4" w:rsidRPr="00822437" w:rsidRDefault="00CB74C4" w:rsidP="00822437">
      <w:pPr>
        <w:tabs>
          <w:tab w:val="left" w:pos="900"/>
          <w:tab w:val="left" w:pos="1080"/>
          <w:tab w:val="left" w:pos="1260"/>
        </w:tabs>
        <w:ind w:firstLine="720"/>
        <w:contextualSpacing/>
        <w:rPr>
          <w:rFonts w:ascii="Times New Roman" w:hAnsi="Times New Roman" w:cs="Times New Roman"/>
          <w:sz w:val="28"/>
          <w:szCs w:val="28"/>
        </w:rPr>
      </w:pPr>
      <w:bookmarkStart w:id="0" w:name="_GoBack"/>
      <w:bookmarkEnd w:id="0"/>
    </w:p>
    <w:p w:rsidR="00822437" w:rsidRPr="00822437" w:rsidRDefault="00822437" w:rsidP="00822437">
      <w:pPr>
        <w:tabs>
          <w:tab w:val="left" w:pos="900"/>
          <w:tab w:val="left" w:pos="1080"/>
          <w:tab w:val="left" w:pos="1260"/>
        </w:tabs>
        <w:ind w:firstLine="720"/>
        <w:contextualSpacing/>
        <w:rPr>
          <w:rFonts w:ascii="Times New Roman" w:hAnsi="Times New Roman" w:cs="Times New Roman"/>
          <w:sz w:val="28"/>
          <w:szCs w:val="28"/>
        </w:rPr>
      </w:pPr>
    </w:p>
    <w:p w:rsidR="00822437" w:rsidRPr="00822437" w:rsidRDefault="00822437" w:rsidP="00822437">
      <w:pPr>
        <w:tabs>
          <w:tab w:val="left" w:pos="900"/>
          <w:tab w:val="left" w:pos="1080"/>
          <w:tab w:val="left" w:pos="1260"/>
        </w:tabs>
        <w:ind w:firstLine="720"/>
        <w:contextualSpacing/>
        <w:jc w:val="center"/>
        <w:rPr>
          <w:rFonts w:ascii="Times New Roman" w:hAnsi="Times New Roman" w:cs="Times New Roman"/>
          <w:sz w:val="28"/>
          <w:szCs w:val="28"/>
        </w:rPr>
      </w:pPr>
      <w:r w:rsidRPr="00822437">
        <w:rPr>
          <w:rFonts w:ascii="Times New Roman" w:hAnsi="Times New Roman" w:cs="Times New Roman"/>
          <w:b/>
          <w:bCs/>
          <w:sz w:val="28"/>
          <w:szCs w:val="28"/>
        </w:rPr>
        <w:t>2013 - 2014 учебный год</w:t>
      </w:r>
    </w:p>
    <w:p w:rsidR="00822437" w:rsidRDefault="00822437" w:rsidP="00822437">
      <w:pPr>
        <w:jc w:val="center"/>
        <w:rPr>
          <w:rFonts w:ascii="Times New Roman" w:hAnsi="Times New Roman" w:cs="Times New Roman"/>
          <w:sz w:val="28"/>
          <w:szCs w:val="28"/>
        </w:rPr>
      </w:pPr>
    </w:p>
    <w:p w:rsidR="007A1AE4" w:rsidRPr="007A1AE4" w:rsidRDefault="007A1AE4" w:rsidP="00822437">
      <w:pPr>
        <w:jc w:val="center"/>
        <w:rPr>
          <w:rFonts w:ascii="Times New Roman" w:hAnsi="Times New Roman" w:cs="Times New Roman"/>
          <w:b/>
          <w:sz w:val="28"/>
          <w:szCs w:val="28"/>
        </w:rPr>
      </w:pPr>
      <w:r w:rsidRPr="007A1AE4">
        <w:rPr>
          <w:rFonts w:ascii="Times New Roman" w:hAnsi="Times New Roman" w:cs="Times New Roman"/>
          <w:b/>
          <w:sz w:val="28"/>
          <w:szCs w:val="28"/>
        </w:rPr>
        <w:lastRenderedPageBreak/>
        <w:t>Пояснительная записка.</w:t>
      </w:r>
    </w:p>
    <w:p w:rsidR="007A1AE4" w:rsidRPr="007A1AE4" w:rsidRDefault="00822437" w:rsidP="007A1AE4">
      <w:pPr>
        <w:ind w:firstLine="708"/>
        <w:jc w:val="both"/>
        <w:rPr>
          <w:rFonts w:ascii="Times New Roman" w:hAnsi="Times New Roman" w:cs="Times New Roman"/>
          <w:b/>
          <w:sz w:val="28"/>
          <w:szCs w:val="28"/>
        </w:rPr>
      </w:pPr>
      <w:r w:rsidRPr="00822437">
        <w:rPr>
          <w:rFonts w:ascii="Times New Roman" w:hAnsi="Times New Roman" w:cs="Times New Roman"/>
          <w:color w:val="000000"/>
          <w:sz w:val="28"/>
          <w:szCs w:val="28"/>
        </w:rPr>
        <w:t xml:space="preserve">Актуальность исследований ученых в области обучения детей </w:t>
      </w:r>
      <w:r w:rsidR="007A1AE4">
        <w:rPr>
          <w:rFonts w:ascii="Times New Roman" w:hAnsi="Times New Roman" w:cs="Times New Roman"/>
          <w:color w:val="000000"/>
          <w:sz w:val="28"/>
          <w:szCs w:val="28"/>
        </w:rPr>
        <w:t>в средних классах</w:t>
      </w:r>
      <w:r w:rsidRPr="00822437">
        <w:rPr>
          <w:rFonts w:ascii="Times New Roman" w:hAnsi="Times New Roman" w:cs="Times New Roman"/>
          <w:color w:val="000000"/>
          <w:sz w:val="28"/>
          <w:szCs w:val="28"/>
        </w:rPr>
        <w:t xml:space="preserve"> состоит в том, чтобы помочь ребенку преодолеть языковой барьер и привить ему любовь к иностранному языку. </w:t>
      </w:r>
      <w:r w:rsidR="007A1AE4" w:rsidRPr="00822437">
        <w:rPr>
          <w:rFonts w:ascii="Times New Roman" w:hAnsi="Times New Roman" w:cs="Times New Roman"/>
          <w:sz w:val="28"/>
          <w:szCs w:val="28"/>
        </w:rPr>
        <w:t xml:space="preserve">Так как </w:t>
      </w:r>
      <w:r w:rsidR="007A1AE4">
        <w:rPr>
          <w:rFonts w:ascii="Times New Roman" w:hAnsi="Times New Roman" w:cs="Times New Roman"/>
          <w:sz w:val="28"/>
          <w:szCs w:val="28"/>
        </w:rPr>
        <w:t>количество уроков</w:t>
      </w:r>
      <w:r w:rsidR="007A1AE4" w:rsidRPr="00822437">
        <w:rPr>
          <w:rFonts w:ascii="Times New Roman" w:hAnsi="Times New Roman" w:cs="Times New Roman"/>
          <w:sz w:val="28"/>
          <w:szCs w:val="28"/>
        </w:rPr>
        <w:t xml:space="preserve"> домашнего чтения не столь значительное</w:t>
      </w:r>
      <w:r w:rsidR="007A1AE4">
        <w:rPr>
          <w:rFonts w:ascii="Times New Roman" w:hAnsi="Times New Roman" w:cs="Times New Roman"/>
          <w:sz w:val="28"/>
          <w:szCs w:val="28"/>
        </w:rPr>
        <w:t xml:space="preserve"> в курсе изучения английского языка в 6 классе</w:t>
      </w:r>
      <w:r w:rsidR="007A1AE4" w:rsidRPr="00822437">
        <w:rPr>
          <w:rFonts w:ascii="Times New Roman" w:hAnsi="Times New Roman" w:cs="Times New Roman"/>
          <w:sz w:val="28"/>
          <w:szCs w:val="28"/>
        </w:rPr>
        <w:t>,</w:t>
      </w:r>
      <w:r w:rsidR="007A1AE4">
        <w:rPr>
          <w:rFonts w:ascii="Times New Roman" w:hAnsi="Times New Roman" w:cs="Times New Roman"/>
          <w:sz w:val="28"/>
          <w:szCs w:val="28"/>
        </w:rPr>
        <w:t xml:space="preserve"> то</w:t>
      </w:r>
      <w:r w:rsidR="00906F92">
        <w:rPr>
          <w:rFonts w:ascii="Times New Roman" w:hAnsi="Times New Roman" w:cs="Times New Roman"/>
          <w:sz w:val="28"/>
          <w:szCs w:val="28"/>
        </w:rPr>
        <w:t xml:space="preserve"> знакомству</w:t>
      </w:r>
      <w:r w:rsidR="007A1AE4" w:rsidRPr="00822437">
        <w:rPr>
          <w:rFonts w:ascii="Times New Roman" w:hAnsi="Times New Roman" w:cs="Times New Roman"/>
          <w:sz w:val="28"/>
          <w:szCs w:val="28"/>
        </w:rPr>
        <w:t xml:space="preserve"> с писателями и их произведениями </w:t>
      </w:r>
      <w:r w:rsidR="00906F92">
        <w:rPr>
          <w:rFonts w:ascii="Times New Roman" w:hAnsi="Times New Roman" w:cs="Times New Roman"/>
          <w:sz w:val="28"/>
          <w:szCs w:val="28"/>
        </w:rPr>
        <w:t xml:space="preserve">отводится небольшое количество времени. Таким образом, </w:t>
      </w:r>
      <w:r w:rsidR="007A1AE4" w:rsidRPr="00822437">
        <w:rPr>
          <w:rFonts w:ascii="Times New Roman" w:hAnsi="Times New Roman" w:cs="Times New Roman"/>
          <w:sz w:val="28"/>
          <w:szCs w:val="28"/>
        </w:rPr>
        <w:t xml:space="preserve"> изучение факультатива «</w:t>
      </w:r>
      <w:r w:rsidR="00906F92">
        <w:rPr>
          <w:rFonts w:ascii="Times New Roman" w:hAnsi="Times New Roman" w:cs="Times New Roman"/>
          <w:sz w:val="28"/>
          <w:szCs w:val="28"/>
        </w:rPr>
        <w:t>Знакомство с литературой Британии</w:t>
      </w:r>
      <w:r w:rsidR="007A1AE4" w:rsidRPr="00822437">
        <w:rPr>
          <w:rFonts w:ascii="Times New Roman" w:hAnsi="Times New Roman" w:cs="Times New Roman"/>
          <w:sz w:val="28"/>
          <w:szCs w:val="28"/>
        </w:rPr>
        <w:t xml:space="preserve">» </w:t>
      </w:r>
      <w:r w:rsidR="00906F92">
        <w:rPr>
          <w:rFonts w:ascii="Times New Roman" w:hAnsi="Times New Roman" w:cs="Times New Roman"/>
          <w:sz w:val="28"/>
          <w:szCs w:val="28"/>
        </w:rPr>
        <w:t>очень познавательно и полезно для учащихся.</w:t>
      </w:r>
    </w:p>
    <w:p w:rsidR="007A1AE4" w:rsidRPr="00822437" w:rsidRDefault="007A1AE4" w:rsidP="00906F92">
      <w:pPr>
        <w:spacing w:line="360" w:lineRule="auto"/>
        <w:ind w:firstLine="708"/>
        <w:jc w:val="both"/>
        <w:rPr>
          <w:rFonts w:ascii="Times New Roman" w:hAnsi="Times New Roman" w:cs="Times New Roman"/>
          <w:sz w:val="28"/>
          <w:szCs w:val="28"/>
        </w:rPr>
      </w:pPr>
      <w:r w:rsidRPr="00822437">
        <w:rPr>
          <w:rFonts w:ascii="Times New Roman" w:hAnsi="Times New Roman" w:cs="Times New Roman"/>
          <w:sz w:val="28"/>
          <w:szCs w:val="28"/>
        </w:rPr>
        <w:t>Кроме того чтение является основным источником получения информации, расширяет кругозор, учит мыслить и грамотно строить свои суждения, расширяет словарный запас. Что касается иностранного языка, то его изучение становится не целью, а средством, тем самым помогая развивать интерес к предмету.</w:t>
      </w:r>
    </w:p>
    <w:p w:rsidR="007A1AE4" w:rsidRPr="00822437" w:rsidRDefault="00906F92" w:rsidP="007A1AE4">
      <w:pPr>
        <w:spacing w:line="360" w:lineRule="auto"/>
        <w:jc w:val="both"/>
        <w:rPr>
          <w:rFonts w:ascii="Times New Roman" w:hAnsi="Times New Roman" w:cs="Times New Roman"/>
          <w:sz w:val="28"/>
          <w:szCs w:val="28"/>
        </w:rPr>
      </w:pPr>
      <w:r>
        <w:rPr>
          <w:rFonts w:ascii="Times New Roman" w:hAnsi="Times New Roman" w:cs="Times New Roman"/>
          <w:b/>
          <w:sz w:val="28"/>
          <w:szCs w:val="28"/>
        </w:rPr>
        <w:t>Цель курса</w:t>
      </w:r>
      <w:r w:rsidR="007A1AE4" w:rsidRPr="00906F92">
        <w:rPr>
          <w:rFonts w:ascii="Times New Roman" w:hAnsi="Times New Roman" w:cs="Times New Roman"/>
          <w:b/>
          <w:sz w:val="28"/>
          <w:szCs w:val="28"/>
        </w:rPr>
        <w:t>:</w:t>
      </w:r>
      <w:r w:rsidR="007A1AE4" w:rsidRPr="00822437">
        <w:rPr>
          <w:rFonts w:ascii="Times New Roman" w:hAnsi="Times New Roman" w:cs="Times New Roman"/>
          <w:sz w:val="28"/>
          <w:szCs w:val="28"/>
        </w:rPr>
        <w:t xml:space="preserve"> Формирование языковой, коммуникативной, лингвострановедческой компетенции на базе чтения адаптированной художественной англоязычной литературы. </w:t>
      </w:r>
    </w:p>
    <w:p w:rsidR="00906F92" w:rsidRDefault="007A1AE4" w:rsidP="007A1AE4">
      <w:pPr>
        <w:spacing w:line="360" w:lineRule="auto"/>
        <w:jc w:val="both"/>
        <w:rPr>
          <w:rFonts w:ascii="Times New Roman" w:hAnsi="Times New Roman" w:cs="Times New Roman"/>
          <w:sz w:val="28"/>
          <w:szCs w:val="28"/>
        </w:rPr>
      </w:pPr>
      <w:r w:rsidRPr="00906F92">
        <w:rPr>
          <w:rFonts w:ascii="Times New Roman" w:hAnsi="Times New Roman" w:cs="Times New Roman"/>
          <w:b/>
          <w:sz w:val="28"/>
          <w:szCs w:val="28"/>
        </w:rPr>
        <w:t>Задачи:</w:t>
      </w:r>
      <w:r w:rsidRPr="00822437">
        <w:rPr>
          <w:rFonts w:ascii="Times New Roman" w:hAnsi="Times New Roman" w:cs="Times New Roman"/>
          <w:sz w:val="28"/>
          <w:szCs w:val="28"/>
        </w:rPr>
        <w:t xml:space="preserve"> </w:t>
      </w:r>
    </w:p>
    <w:p w:rsidR="007A1AE4" w:rsidRPr="00906F92" w:rsidRDefault="007A1AE4" w:rsidP="007A1AE4">
      <w:pPr>
        <w:spacing w:line="360" w:lineRule="auto"/>
        <w:jc w:val="both"/>
        <w:rPr>
          <w:rFonts w:ascii="Times New Roman" w:hAnsi="Times New Roman" w:cs="Times New Roman"/>
          <w:sz w:val="28"/>
          <w:szCs w:val="28"/>
          <w:u w:val="single"/>
        </w:rPr>
      </w:pPr>
      <w:r w:rsidRPr="00906F92">
        <w:rPr>
          <w:rFonts w:ascii="Times New Roman" w:hAnsi="Times New Roman" w:cs="Times New Roman"/>
          <w:sz w:val="28"/>
          <w:szCs w:val="28"/>
          <w:u w:val="single"/>
        </w:rPr>
        <w:t>1)Воспитательные</w:t>
      </w:r>
      <w:r w:rsidR="00906F92" w:rsidRPr="00906F92">
        <w:rPr>
          <w:rFonts w:ascii="Times New Roman" w:hAnsi="Times New Roman" w:cs="Times New Roman"/>
          <w:sz w:val="28"/>
          <w:szCs w:val="28"/>
          <w:u w:val="single"/>
        </w:rPr>
        <w:t>:</w:t>
      </w:r>
    </w:p>
    <w:p w:rsidR="007A1AE4" w:rsidRPr="00822437" w:rsidRDefault="007A1AE4" w:rsidP="007A1AE4">
      <w:pPr>
        <w:pStyle w:val="a3"/>
        <w:numPr>
          <w:ilvl w:val="0"/>
          <w:numId w:val="1"/>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Прививать интерес к чтению книг;</w:t>
      </w:r>
    </w:p>
    <w:p w:rsidR="007A1AE4" w:rsidRPr="00822437" w:rsidRDefault="007A1AE4" w:rsidP="007A1AE4">
      <w:pPr>
        <w:pStyle w:val="a3"/>
        <w:numPr>
          <w:ilvl w:val="0"/>
          <w:numId w:val="1"/>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Развивать толерантность, уважение к стране изучаемого языка;</w:t>
      </w:r>
    </w:p>
    <w:p w:rsidR="007A1AE4" w:rsidRPr="00822437" w:rsidRDefault="007A1AE4" w:rsidP="007A1AE4">
      <w:pPr>
        <w:pStyle w:val="a3"/>
        <w:numPr>
          <w:ilvl w:val="0"/>
          <w:numId w:val="1"/>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Приобщение учащихся к культуре Британии;</w:t>
      </w:r>
    </w:p>
    <w:p w:rsidR="007A1AE4" w:rsidRPr="00822437" w:rsidRDefault="007A1AE4" w:rsidP="007A1AE4">
      <w:pPr>
        <w:pStyle w:val="a3"/>
        <w:numPr>
          <w:ilvl w:val="0"/>
          <w:numId w:val="1"/>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Развивать художественно-эстетический вкус учащихся.</w:t>
      </w:r>
    </w:p>
    <w:p w:rsidR="007A1AE4" w:rsidRPr="00906F92" w:rsidRDefault="007A1AE4" w:rsidP="007A1AE4">
      <w:pPr>
        <w:spacing w:line="360" w:lineRule="auto"/>
        <w:jc w:val="both"/>
        <w:rPr>
          <w:rFonts w:ascii="Times New Roman" w:hAnsi="Times New Roman" w:cs="Times New Roman"/>
          <w:sz w:val="28"/>
          <w:szCs w:val="28"/>
          <w:u w:val="single"/>
        </w:rPr>
      </w:pPr>
      <w:r w:rsidRPr="00906F92">
        <w:rPr>
          <w:rFonts w:ascii="Times New Roman" w:hAnsi="Times New Roman" w:cs="Times New Roman"/>
          <w:sz w:val="28"/>
          <w:szCs w:val="28"/>
          <w:u w:val="single"/>
        </w:rPr>
        <w:t>2) Развивающие</w:t>
      </w:r>
      <w:r w:rsidR="00906F92">
        <w:rPr>
          <w:rFonts w:ascii="Times New Roman" w:hAnsi="Times New Roman" w:cs="Times New Roman"/>
          <w:sz w:val="28"/>
          <w:szCs w:val="28"/>
          <w:u w:val="single"/>
        </w:rPr>
        <w:t>:</w:t>
      </w:r>
    </w:p>
    <w:p w:rsidR="007A1AE4" w:rsidRPr="00822437" w:rsidRDefault="007A1AE4" w:rsidP="007A1AE4">
      <w:pPr>
        <w:pStyle w:val="a3"/>
        <w:numPr>
          <w:ilvl w:val="0"/>
          <w:numId w:val="2"/>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Развивать память, внимание, воображение, логическое мышление учащихся;</w:t>
      </w:r>
    </w:p>
    <w:p w:rsidR="007A1AE4" w:rsidRPr="00822437" w:rsidRDefault="007A1AE4" w:rsidP="007A1AE4">
      <w:pPr>
        <w:pStyle w:val="a3"/>
        <w:numPr>
          <w:ilvl w:val="0"/>
          <w:numId w:val="2"/>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Развивать кругозор</w:t>
      </w:r>
    </w:p>
    <w:p w:rsidR="007A1AE4" w:rsidRPr="00906F92" w:rsidRDefault="007A1AE4" w:rsidP="007A1AE4">
      <w:pPr>
        <w:spacing w:line="360" w:lineRule="auto"/>
        <w:jc w:val="both"/>
        <w:rPr>
          <w:rFonts w:ascii="Times New Roman" w:hAnsi="Times New Roman" w:cs="Times New Roman"/>
          <w:sz w:val="28"/>
          <w:szCs w:val="28"/>
          <w:u w:val="single"/>
        </w:rPr>
      </w:pPr>
      <w:r w:rsidRPr="00906F92">
        <w:rPr>
          <w:rFonts w:ascii="Times New Roman" w:hAnsi="Times New Roman" w:cs="Times New Roman"/>
          <w:sz w:val="28"/>
          <w:szCs w:val="28"/>
          <w:u w:val="single"/>
        </w:rPr>
        <w:t>3) Образовательные</w:t>
      </w:r>
      <w:r w:rsidR="00906F92">
        <w:rPr>
          <w:rFonts w:ascii="Times New Roman" w:hAnsi="Times New Roman" w:cs="Times New Roman"/>
          <w:sz w:val="28"/>
          <w:szCs w:val="28"/>
          <w:u w:val="single"/>
        </w:rPr>
        <w:t>:</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lastRenderedPageBreak/>
        <w:t>Совершенствовать произносительные навыки, умение чтения и письма;</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Учить художественному переводу текстов;</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Обогатить лексический запас учащихся;</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Расширить объём грамматических явлений;</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Учить делить текст на смысловые части, находить в каждой части главное и второстепенное;</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Обучать краткому изложению прочитанного;</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Учить выражать свои собственные суждения, мысли, по поводу прочитанного, строить догадки, предположения как устно, так и письменно;</w:t>
      </w:r>
    </w:p>
    <w:p w:rsidR="007A1AE4" w:rsidRPr="00822437"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Учить анализировать прочитанное с лингвистической и грамматической точки зрения;</w:t>
      </w:r>
    </w:p>
    <w:p w:rsidR="007A1AE4" w:rsidRPr="00906F92" w:rsidRDefault="007A1AE4" w:rsidP="007A1AE4">
      <w:pPr>
        <w:pStyle w:val="a3"/>
        <w:numPr>
          <w:ilvl w:val="0"/>
          <w:numId w:val="3"/>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Учить создавать презентации и защищать их по теме «Литература Британии».</w:t>
      </w:r>
    </w:p>
    <w:p w:rsidR="007A1AE4" w:rsidRPr="00906F92" w:rsidRDefault="00906F92" w:rsidP="00906F92">
      <w:pPr>
        <w:widowControl w:val="0"/>
        <w:spacing w:before="120"/>
        <w:ind w:firstLine="360"/>
        <w:jc w:val="both"/>
        <w:rPr>
          <w:rFonts w:ascii="Times New Roman" w:hAnsi="Times New Roman" w:cs="Times New Roman"/>
          <w:color w:val="000000"/>
          <w:sz w:val="28"/>
          <w:szCs w:val="28"/>
        </w:rPr>
      </w:pPr>
      <w:r w:rsidRPr="00906F92">
        <w:rPr>
          <w:rFonts w:ascii="Times New Roman" w:hAnsi="Times New Roman" w:cs="Times New Roman"/>
          <w:sz w:val="28"/>
          <w:szCs w:val="28"/>
        </w:rPr>
        <w:t>Настоящая рабочая прогр</w:t>
      </w:r>
      <w:r>
        <w:rPr>
          <w:rFonts w:ascii="Times New Roman" w:hAnsi="Times New Roman" w:cs="Times New Roman"/>
          <w:sz w:val="28"/>
          <w:szCs w:val="28"/>
        </w:rPr>
        <w:t>амма учитывает направленность  6</w:t>
      </w:r>
      <w:r w:rsidRPr="00906F92">
        <w:rPr>
          <w:rFonts w:ascii="Times New Roman" w:hAnsi="Times New Roman" w:cs="Times New Roman"/>
          <w:sz w:val="28"/>
          <w:szCs w:val="28"/>
        </w:rPr>
        <w:t>-х классов, в которых будет осуществляться учебный процесс. Согласно действующему в МБОУ «СОШ №4»  учебном</w:t>
      </w:r>
      <w:r>
        <w:rPr>
          <w:rFonts w:ascii="Times New Roman" w:hAnsi="Times New Roman" w:cs="Times New Roman"/>
          <w:sz w:val="28"/>
          <w:szCs w:val="28"/>
        </w:rPr>
        <w:t>у плану, рабочая программа факультатива для 6</w:t>
      </w:r>
      <w:r w:rsidRPr="00906F92">
        <w:rPr>
          <w:rFonts w:ascii="Times New Roman" w:hAnsi="Times New Roman" w:cs="Times New Roman"/>
          <w:sz w:val="28"/>
          <w:szCs w:val="28"/>
        </w:rPr>
        <w:t xml:space="preserve">  класса  рассчитана на 35  учебных часов из расчёта 1 час  в неделю, срок реализации программы 1 год.</w:t>
      </w:r>
    </w:p>
    <w:p w:rsidR="00822437" w:rsidRPr="00822437" w:rsidRDefault="00822437" w:rsidP="00906F92">
      <w:pPr>
        <w:ind w:firstLine="360"/>
        <w:jc w:val="both"/>
        <w:rPr>
          <w:rFonts w:ascii="Times New Roman" w:hAnsi="Times New Roman" w:cs="Times New Roman"/>
          <w:sz w:val="28"/>
          <w:szCs w:val="28"/>
        </w:rPr>
      </w:pPr>
      <w:r w:rsidRPr="00822437">
        <w:rPr>
          <w:rFonts w:ascii="Times New Roman" w:hAnsi="Times New Roman" w:cs="Times New Roman"/>
          <w:sz w:val="28"/>
          <w:szCs w:val="28"/>
        </w:rPr>
        <w:t>Особенностью</w:t>
      </w:r>
      <w:r w:rsidRPr="00822437">
        <w:rPr>
          <w:rFonts w:ascii="Times New Roman" w:hAnsi="Times New Roman" w:cs="Times New Roman"/>
          <w:b/>
          <w:sz w:val="28"/>
          <w:szCs w:val="28"/>
        </w:rPr>
        <w:t xml:space="preserve"> </w:t>
      </w:r>
      <w:r w:rsidRPr="00822437">
        <w:rPr>
          <w:rFonts w:ascii="Times New Roman" w:hAnsi="Times New Roman" w:cs="Times New Roman"/>
          <w:sz w:val="28"/>
          <w:szCs w:val="28"/>
        </w:rPr>
        <w:t xml:space="preserve">данной программы является сама организация кружковой работы  по иностранному языку в </w:t>
      </w:r>
      <w:r w:rsidR="00906F92">
        <w:rPr>
          <w:rFonts w:ascii="Times New Roman" w:hAnsi="Times New Roman" w:cs="Times New Roman"/>
          <w:sz w:val="28"/>
          <w:szCs w:val="28"/>
        </w:rPr>
        <w:t>6 классе</w:t>
      </w:r>
      <w:r w:rsidRPr="00822437">
        <w:rPr>
          <w:rFonts w:ascii="Times New Roman" w:hAnsi="Times New Roman" w:cs="Times New Roman"/>
          <w:sz w:val="28"/>
          <w:szCs w:val="28"/>
        </w:rPr>
        <w:t xml:space="preserve">, учитывая психофизиологические особенности развития школьников.  В частности, детей этой возрастной группы интересует сам процесс получения знаний. И чем он разнообразнее по форме и ярче по содержанию, чем меньше напряжён и обязателен, тем эффективнее будет восприятие предлагаемого материала. У школьников больше развита механическая память: они мыслят конкретно и образно, для них характерны быстрая утомляемость и потеря интереса, чаще всего вследствие недостатка двигательной активности. Диалоги,  считалочки, </w:t>
      </w:r>
      <w:proofErr w:type="spellStart"/>
      <w:r w:rsidRPr="00822437">
        <w:rPr>
          <w:rFonts w:ascii="Times New Roman" w:hAnsi="Times New Roman" w:cs="Times New Roman"/>
          <w:sz w:val="28"/>
          <w:szCs w:val="28"/>
        </w:rPr>
        <w:t>договорки</w:t>
      </w:r>
      <w:proofErr w:type="spellEnd"/>
      <w:r w:rsidRPr="00822437">
        <w:rPr>
          <w:rFonts w:ascii="Times New Roman" w:hAnsi="Times New Roman" w:cs="Times New Roman"/>
          <w:sz w:val="28"/>
          <w:szCs w:val="28"/>
        </w:rPr>
        <w:t>, физкультминутки,  а также своевременное поощрение успешной деятельности, помогут не только избавить детей от страха перед неизвестным, трудным и обязательным, удержать и развить интерес, но и будет способствовать повышению качества знаний в дальнейшем изучении иностранного языка.</w:t>
      </w:r>
    </w:p>
    <w:p w:rsidR="00822437" w:rsidRPr="00822437" w:rsidRDefault="00822437" w:rsidP="00822437">
      <w:pPr>
        <w:shd w:val="clear" w:color="auto" w:fill="FFFFFF"/>
        <w:spacing w:after="120" w:line="240" w:lineRule="atLeast"/>
        <w:ind w:firstLine="708"/>
        <w:jc w:val="both"/>
        <w:rPr>
          <w:rFonts w:ascii="Times New Roman" w:hAnsi="Times New Roman" w:cs="Times New Roman"/>
          <w:sz w:val="28"/>
          <w:szCs w:val="28"/>
        </w:rPr>
      </w:pPr>
      <w:r w:rsidRPr="00822437">
        <w:rPr>
          <w:rFonts w:ascii="Times New Roman" w:hAnsi="Times New Roman" w:cs="Times New Roman"/>
          <w:sz w:val="28"/>
          <w:szCs w:val="28"/>
        </w:rPr>
        <w:lastRenderedPageBreak/>
        <w:t xml:space="preserve">Программа </w:t>
      </w:r>
      <w:r w:rsidR="00906F92">
        <w:rPr>
          <w:rFonts w:ascii="Times New Roman" w:hAnsi="Times New Roman" w:cs="Times New Roman"/>
          <w:sz w:val="28"/>
          <w:szCs w:val="28"/>
        </w:rPr>
        <w:t>курса «</w:t>
      </w:r>
      <w:r w:rsidRPr="00822437">
        <w:rPr>
          <w:rFonts w:ascii="Times New Roman" w:hAnsi="Times New Roman" w:cs="Times New Roman"/>
          <w:sz w:val="28"/>
          <w:szCs w:val="28"/>
        </w:rPr>
        <w:t xml:space="preserve">Знакомство с </w:t>
      </w:r>
      <w:r w:rsidR="00906F92">
        <w:rPr>
          <w:rFonts w:ascii="Times New Roman" w:hAnsi="Times New Roman" w:cs="Times New Roman"/>
          <w:sz w:val="28"/>
          <w:szCs w:val="28"/>
        </w:rPr>
        <w:t>литературой Британии</w:t>
      </w:r>
      <w:r w:rsidRPr="00822437">
        <w:rPr>
          <w:rFonts w:ascii="Times New Roman" w:hAnsi="Times New Roman" w:cs="Times New Roman"/>
          <w:sz w:val="28"/>
          <w:szCs w:val="28"/>
        </w:rPr>
        <w:t>” направлена на социальное и культурное развитие личности учащегося, его творческой самореализации. Программа призвана помочь ребенку стать ответственным и знающим гражданином, способным использовать свои знания и умения в общении со своими сверстниками.</w:t>
      </w:r>
    </w:p>
    <w:p w:rsidR="00822437" w:rsidRPr="00822437" w:rsidRDefault="00822437" w:rsidP="00822437">
      <w:pPr>
        <w:shd w:val="clear" w:color="auto" w:fill="FFFFFF"/>
        <w:spacing w:after="120" w:line="240" w:lineRule="atLeast"/>
        <w:jc w:val="both"/>
        <w:rPr>
          <w:rFonts w:ascii="Times New Roman" w:hAnsi="Times New Roman" w:cs="Times New Roman"/>
          <w:sz w:val="28"/>
          <w:szCs w:val="28"/>
        </w:rPr>
      </w:pPr>
      <w:r w:rsidRPr="00822437">
        <w:rPr>
          <w:rFonts w:ascii="Times New Roman" w:hAnsi="Times New Roman" w:cs="Times New Roman"/>
          <w:b/>
          <w:bCs/>
          <w:sz w:val="28"/>
          <w:szCs w:val="28"/>
        </w:rPr>
        <w:t>Новизна</w:t>
      </w:r>
      <w:r w:rsidRPr="00822437">
        <w:rPr>
          <w:rFonts w:ascii="Times New Roman" w:hAnsi="Times New Roman" w:cs="Times New Roman"/>
          <w:sz w:val="28"/>
          <w:szCs w:val="28"/>
        </w:rPr>
        <w:t> данной программы заключается в том, что она рассматривается как система использования английского языка в развитии индивидуальности школьника.</w:t>
      </w:r>
    </w:p>
    <w:p w:rsidR="00822437" w:rsidRPr="00822437" w:rsidRDefault="00822437" w:rsidP="00822437">
      <w:pPr>
        <w:shd w:val="clear" w:color="auto" w:fill="FFFFFF"/>
        <w:spacing w:after="120" w:line="240" w:lineRule="atLeast"/>
        <w:jc w:val="both"/>
        <w:rPr>
          <w:rFonts w:ascii="Times New Roman" w:hAnsi="Times New Roman" w:cs="Times New Roman"/>
          <w:sz w:val="28"/>
          <w:szCs w:val="28"/>
        </w:rPr>
      </w:pPr>
      <w:r w:rsidRPr="00822437">
        <w:rPr>
          <w:rFonts w:ascii="Times New Roman" w:hAnsi="Times New Roman" w:cs="Times New Roman"/>
          <w:b/>
          <w:bCs/>
          <w:sz w:val="28"/>
          <w:szCs w:val="28"/>
        </w:rPr>
        <w:t>Актуальность</w:t>
      </w:r>
      <w:r w:rsidRPr="00822437">
        <w:rPr>
          <w:rFonts w:ascii="Times New Roman" w:hAnsi="Times New Roman" w:cs="Times New Roman"/>
          <w:sz w:val="28"/>
          <w:szCs w:val="28"/>
        </w:rPr>
        <w:t>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 которая позволяет выявить противоречия между:</w:t>
      </w:r>
    </w:p>
    <w:p w:rsidR="00822437" w:rsidRPr="00822437" w:rsidRDefault="00822437" w:rsidP="00822437">
      <w:pPr>
        <w:numPr>
          <w:ilvl w:val="0"/>
          <w:numId w:val="2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822437">
        <w:rPr>
          <w:rFonts w:ascii="Times New Roman" w:hAnsi="Times New Roman" w:cs="Times New Roman"/>
          <w:sz w:val="28"/>
          <w:szCs w:val="28"/>
        </w:rPr>
        <w:t>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w:t>
      </w:r>
    </w:p>
    <w:p w:rsidR="00822437" w:rsidRPr="00822437" w:rsidRDefault="00822437" w:rsidP="00822437">
      <w:pPr>
        <w:numPr>
          <w:ilvl w:val="0"/>
          <w:numId w:val="21"/>
        </w:numPr>
        <w:shd w:val="clear" w:color="auto" w:fill="FFFFFF"/>
        <w:spacing w:before="100" w:beforeAutospacing="1" w:after="100" w:afterAutospacing="1" w:line="240" w:lineRule="atLeast"/>
        <w:ind w:left="375"/>
        <w:jc w:val="both"/>
        <w:rPr>
          <w:rFonts w:ascii="Times New Roman" w:hAnsi="Times New Roman" w:cs="Times New Roman"/>
          <w:sz w:val="28"/>
          <w:szCs w:val="28"/>
        </w:rPr>
      </w:pPr>
      <w:r w:rsidRPr="00822437">
        <w:rPr>
          <w:rFonts w:ascii="Times New Roman" w:hAnsi="Times New Roman" w:cs="Times New Roman"/>
          <w:sz w:val="28"/>
          <w:szCs w:val="28"/>
        </w:rPr>
        <w:t>условиями работы в классно-урочной системе преподавания иностранного языка и потребностями учащихся реализовать свой творческий потенциал.</w:t>
      </w:r>
    </w:p>
    <w:p w:rsidR="00822437" w:rsidRPr="00822437" w:rsidRDefault="00822437" w:rsidP="00822437">
      <w:pPr>
        <w:shd w:val="clear" w:color="auto" w:fill="FFFFFF"/>
        <w:ind w:firstLine="375"/>
        <w:jc w:val="both"/>
        <w:rPr>
          <w:rFonts w:ascii="Times New Roman" w:hAnsi="Times New Roman" w:cs="Times New Roman"/>
          <w:sz w:val="28"/>
          <w:szCs w:val="28"/>
        </w:rPr>
      </w:pPr>
      <w:r w:rsidRPr="00822437">
        <w:rPr>
          <w:rFonts w:ascii="Times New Roman" w:hAnsi="Times New Roman" w:cs="Times New Roman"/>
          <w:sz w:val="28"/>
          <w:szCs w:val="28"/>
        </w:rPr>
        <w:t>Предлагаемая программа составлена в соответствии с общими принципами обучения, организуемого в системе классно-урочных и групповых занятий школьников.</w:t>
      </w:r>
    </w:p>
    <w:p w:rsidR="00906F92" w:rsidRPr="00822437" w:rsidRDefault="00822437" w:rsidP="00906F92">
      <w:pPr>
        <w:ind w:firstLine="375"/>
        <w:jc w:val="both"/>
        <w:rPr>
          <w:rFonts w:ascii="Times New Roman" w:hAnsi="Times New Roman" w:cs="Times New Roman"/>
          <w:sz w:val="28"/>
          <w:szCs w:val="28"/>
        </w:rPr>
      </w:pPr>
      <w:r w:rsidRPr="00822437">
        <w:rPr>
          <w:rFonts w:ascii="Times New Roman" w:hAnsi="Times New Roman" w:cs="Times New Roman"/>
          <w:sz w:val="28"/>
          <w:szCs w:val="28"/>
        </w:rPr>
        <w:t>Программа конкретизирует содержание предметных тем, даёт распределение учебных часов по темам, последовательность изучения языкового материала с учётом логики учебного процесса.</w:t>
      </w:r>
    </w:p>
    <w:p w:rsidR="00822437" w:rsidRPr="00822437" w:rsidRDefault="00822437" w:rsidP="00822437">
      <w:pPr>
        <w:pStyle w:val="c7c3"/>
        <w:spacing w:before="0" w:beforeAutospacing="0" w:after="0" w:afterAutospacing="0"/>
        <w:ind w:firstLine="660"/>
        <w:jc w:val="center"/>
        <w:rPr>
          <w:rStyle w:val="c1c9c5"/>
          <w:b/>
          <w:bCs/>
          <w:sz w:val="28"/>
          <w:szCs w:val="28"/>
        </w:rPr>
      </w:pPr>
      <w:r w:rsidRPr="00822437">
        <w:rPr>
          <w:rStyle w:val="c1c9c5"/>
          <w:b/>
          <w:bCs/>
          <w:sz w:val="28"/>
          <w:szCs w:val="28"/>
        </w:rPr>
        <w:t>Результаты изучения курса</w:t>
      </w:r>
    </w:p>
    <w:p w:rsidR="00822437" w:rsidRPr="00822437" w:rsidRDefault="00822437" w:rsidP="00822437">
      <w:pPr>
        <w:pStyle w:val="c7c3"/>
        <w:spacing w:before="0" w:beforeAutospacing="0" w:after="0" w:afterAutospacing="0"/>
        <w:ind w:firstLine="660"/>
        <w:jc w:val="center"/>
        <w:rPr>
          <w:rStyle w:val="c1c9c5"/>
          <w:b/>
          <w:bCs/>
          <w:color w:val="FF0000"/>
          <w:sz w:val="28"/>
          <w:szCs w:val="28"/>
        </w:rPr>
      </w:pPr>
    </w:p>
    <w:p w:rsidR="00822437" w:rsidRPr="00822437" w:rsidRDefault="00822437" w:rsidP="00822437">
      <w:pPr>
        <w:pStyle w:val="c7c3"/>
        <w:spacing w:before="0" w:beforeAutospacing="0" w:after="0" w:afterAutospacing="0"/>
        <w:ind w:firstLine="660"/>
        <w:jc w:val="both"/>
        <w:rPr>
          <w:sz w:val="28"/>
          <w:szCs w:val="28"/>
        </w:rPr>
      </w:pPr>
      <w:r w:rsidRPr="00822437">
        <w:rPr>
          <w:rStyle w:val="c1c9c5"/>
          <w:b/>
          <w:bCs/>
          <w:sz w:val="28"/>
          <w:szCs w:val="28"/>
          <w:u w:val="single"/>
        </w:rPr>
        <w:t>Личностными</w:t>
      </w:r>
      <w:r w:rsidRPr="00822437">
        <w:rPr>
          <w:rStyle w:val="c1"/>
          <w:sz w:val="28"/>
          <w:szCs w:val="28"/>
        </w:rPr>
        <w:t> результатами изучения иностранного языка являются: общее представление о мире как многоязычном и поликультурном 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w:t>
      </w:r>
    </w:p>
    <w:p w:rsidR="00822437" w:rsidRPr="00822437" w:rsidRDefault="00822437" w:rsidP="00822437">
      <w:pPr>
        <w:pStyle w:val="c7c3"/>
        <w:spacing w:before="0" w:beforeAutospacing="0" w:after="0" w:afterAutospacing="0"/>
        <w:ind w:firstLine="660"/>
        <w:jc w:val="both"/>
        <w:rPr>
          <w:sz w:val="28"/>
          <w:szCs w:val="28"/>
        </w:rPr>
      </w:pPr>
      <w:proofErr w:type="spellStart"/>
      <w:r w:rsidRPr="00822437">
        <w:rPr>
          <w:rStyle w:val="c1c9c5"/>
          <w:b/>
          <w:bCs/>
          <w:sz w:val="28"/>
          <w:szCs w:val="28"/>
          <w:u w:val="single"/>
        </w:rPr>
        <w:t>Метапредметными</w:t>
      </w:r>
      <w:proofErr w:type="spellEnd"/>
      <w:r w:rsidRPr="00822437">
        <w:rPr>
          <w:rStyle w:val="c1"/>
          <w:sz w:val="28"/>
          <w:szCs w:val="28"/>
        </w:rPr>
        <w:t> результатами изучения иностранного языка  являются:</w:t>
      </w:r>
    </w:p>
    <w:p w:rsidR="00822437" w:rsidRPr="00822437" w:rsidRDefault="00822437" w:rsidP="00822437">
      <w:pPr>
        <w:pStyle w:val="c7c3"/>
        <w:spacing w:before="0" w:beforeAutospacing="0" w:after="0" w:afterAutospacing="0"/>
        <w:ind w:firstLine="660"/>
        <w:jc w:val="both"/>
        <w:rPr>
          <w:sz w:val="28"/>
          <w:szCs w:val="28"/>
        </w:rPr>
      </w:pPr>
      <w:r w:rsidRPr="00822437">
        <w:rPr>
          <w:rStyle w:val="c1"/>
          <w:sz w:val="28"/>
          <w:szCs w:val="28"/>
        </w:rPr>
        <w:t>-</w:t>
      </w:r>
      <w:r w:rsidRPr="00822437">
        <w:rPr>
          <w:rStyle w:val="apple-converted-space"/>
          <w:sz w:val="28"/>
          <w:szCs w:val="28"/>
        </w:rPr>
        <w:t> </w:t>
      </w:r>
      <w:r w:rsidRPr="00822437">
        <w:rPr>
          <w:rStyle w:val="c1c9c5"/>
          <w:b/>
          <w:bCs/>
          <w:sz w:val="28"/>
          <w:szCs w:val="28"/>
          <w:u w:val="single"/>
        </w:rPr>
        <w:t>развитие умений взаимодействия</w:t>
      </w:r>
      <w:r w:rsidRPr="00822437">
        <w:rPr>
          <w:rStyle w:val="c1"/>
          <w:sz w:val="28"/>
          <w:szCs w:val="28"/>
        </w:rPr>
        <w:t> с окружающими, выполняя различные роли в пределах речевых потребностей и возможностей школьников;</w:t>
      </w:r>
    </w:p>
    <w:p w:rsidR="00822437" w:rsidRPr="00822437" w:rsidRDefault="00822437" w:rsidP="00822437">
      <w:pPr>
        <w:pStyle w:val="c7c3"/>
        <w:spacing w:before="0" w:beforeAutospacing="0" w:after="0" w:afterAutospacing="0"/>
        <w:ind w:firstLine="660"/>
        <w:jc w:val="both"/>
        <w:rPr>
          <w:sz w:val="28"/>
          <w:szCs w:val="28"/>
        </w:rPr>
      </w:pPr>
      <w:r w:rsidRPr="00822437">
        <w:rPr>
          <w:rStyle w:val="c1"/>
          <w:sz w:val="28"/>
          <w:szCs w:val="28"/>
        </w:rPr>
        <w:t>-</w:t>
      </w:r>
      <w:r w:rsidRPr="00822437">
        <w:rPr>
          <w:rStyle w:val="apple-converted-space"/>
          <w:sz w:val="28"/>
          <w:szCs w:val="28"/>
        </w:rPr>
        <w:t> </w:t>
      </w:r>
      <w:r w:rsidRPr="00822437">
        <w:rPr>
          <w:rStyle w:val="c1c9c5"/>
          <w:b/>
          <w:bCs/>
          <w:sz w:val="28"/>
          <w:szCs w:val="28"/>
          <w:u w:val="single"/>
        </w:rPr>
        <w:t>развитие коммуникативных способностей</w:t>
      </w:r>
      <w:r w:rsidRPr="00822437">
        <w:rPr>
          <w:rStyle w:val="c1"/>
          <w:sz w:val="28"/>
          <w:szCs w:val="28"/>
        </w:rPr>
        <w:t> школьника, умения выбирать адекватные языковые и речевые средства для успешного решения элементарной коммуникативной задачи;</w:t>
      </w:r>
    </w:p>
    <w:p w:rsidR="00822437" w:rsidRPr="00822437" w:rsidRDefault="00822437" w:rsidP="00822437">
      <w:pPr>
        <w:pStyle w:val="c7c3"/>
        <w:spacing w:before="0" w:beforeAutospacing="0" w:after="0" w:afterAutospacing="0"/>
        <w:ind w:firstLine="660"/>
        <w:jc w:val="both"/>
        <w:rPr>
          <w:sz w:val="28"/>
          <w:szCs w:val="28"/>
        </w:rPr>
      </w:pPr>
      <w:r w:rsidRPr="00822437">
        <w:rPr>
          <w:rStyle w:val="c1"/>
          <w:sz w:val="28"/>
          <w:szCs w:val="28"/>
        </w:rPr>
        <w:t>-</w:t>
      </w:r>
      <w:r w:rsidRPr="00822437">
        <w:rPr>
          <w:rStyle w:val="apple-converted-space"/>
          <w:sz w:val="28"/>
          <w:szCs w:val="28"/>
        </w:rPr>
        <w:t> </w:t>
      </w:r>
      <w:r w:rsidRPr="00822437">
        <w:rPr>
          <w:rStyle w:val="c1c9c5"/>
          <w:b/>
          <w:bCs/>
          <w:sz w:val="28"/>
          <w:szCs w:val="28"/>
          <w:u w:val="single"/>
        </w:rPr>
        <w:t>расширение общего лингвистического кругозора</w:t>
      </w:r>
      <w:r w:rsidRPr="00822437">
        <w:rPr>
          <w:rStyle w:val="c1"/>
          <w:sz w:val="28"/>
          <w:szCs w:val="28"/>
        </w:rPr>
        <w:t>  школьника;</w:t>
      </w:r>
    </w:p>
    <w:p w:rsidR="00822437" w:rsidRPr="00822437" w:rsidRDefault="00822437" w:rsidP="00822437">
      <w:pPr>
        <w:pStyle w:val="c7c3"/>
        <w:spacing w:before="0" w:beforeAutospacing="0" w:after="0" w:afterAutospacing="0"/>
        <w:ind w:firstLine="660"/>
        <w:jc w:val="both"/>
        <w:rPr>
          <w:sz w:val="28"/>
          <w:szCs w:val="28"/>
        </w:rPr>
      </w:pPr>
      <w:r w:rsidRPr="00822437">
        <w:rPr>
          <w:rStyle w:val="c1"/>
          <w:sz w:val="28"/>
          <w:szCs w:val="28"/>
        </w:rPr>
        <w:lastRenderedPageBreak/>
        <w:t>-</w:t>
      </w:r>
      <w:r w:rsidRPr="00822437">
        <w:rPr>
          <w:rStyle w:val="apple-converted-space"/>
          <w:sz w:val="28"/>
          <w:szCs w:val="28"/>
        </w:rPr>
        <w:t> </w:t>
      </w:r>
      <w:r w:rsidRPr="00822437">
        <w:rPr>
          <w:rStyle w:val="c1c9c5"/>
          <w:b/>
          <w:bCs/>
          <w:sz w:val="28"/>
          <w:szCs w:val="28"/>
          <w:u w:val="single"/>
        </w:rPr>
        <w:t>развитие познавательной, эмоциональной и волевой сфер</w:t>
      </w:r>
      <w:r w:rsidRPr="00822437">
        <w:rPr>
          <w:rStyle w:val="c1"/>
          <w:sz w:val="28"/>
          <w:szCs w:val="28"/>
        </w:rPr>
        <w:t>  школьника, формирование мотивации к изучению иностранного языка;</w:t>
      </w:r>
    </w:p>
    <w:p w:rsidR="00822437" w:rsidRPr="00822437" w:rsidRDefault="00822437" w:rsidP="00822437">
      <w:pPr>
        <w:pStyle w:val="c7c3"/>
        <w:spacing w:before="0" w:beforeAutospacing="0" w:after="0" w:afterAutospacing="0"/>
        <w:ind w:firstLine="660"/>
        <w:jc w:val="both"/>
        <w:rPr>
          <w:sz w:val="28"/>
          <w:szCs w:val="28"/>
        </w:rPr>
      </w:pPr>
      <w:r w:rsidRPr="00822437">
        <w:rPr>
          <w:rStyle w:val="c1"/>
          <w:sz w:val="28"/>
          <w:szCs w:val="28"/>
        </w:rPr>
        <w:t>-</w:t>
      </w:r>
      <w:r w:rsidRPr="00822437">
        <w:rPr>
          <w:rStyle w:val="apple-converted-space"/>
          <w:sz w:val="28"/>
          <w:szCs w:val="28"/>
        </w:rPr>
        <w:t> </w:t>
      </w:r>
      <w:r w:rsidRPr="00822437">
        <w:rPr>
          <w:rStyle w:val="c1c9c5"/>
          <w:b/>
          <w:bCs/>
          <w:sz w:val="28"/>
          <w:szCs w:val="28"/>
          <w:u w:val="single"/>
        </w:rPr>
        <w:t>овладение умением координированной работы</w:t>
      </w:r>
      <w:r w:rsidRPr="00822437">
        <w:rPr>
          <w:rStyle w:val="c1"/>
          <w:sz w:val="28"/>
          <w:szCs w:val="28"/>
        </w:rPr>
        <w:t> с разными компонентами учебно-методического комплекта (учебником, аудиодиском и т.д.).</w:t>
      </w:r>
    </w:p>
    <w:p w:rsidR="00822437" w:rsidRPr="00822437" w:rsidRDefault="00822437" w:rsidP="00822437">
      <w:pPr>
        <w:pStyle w:val="c7c3"/>
        <w:spacing w:before="0" w:beforeAutospacing="0" w:after="0" w:afterAutospacing="0"/>
        <w:ind w:firstLine="660"/>
        <w:jc w:val="both"/>
        <w:rPr>
          <w:sz w:val="28"/>
          <w:szCs w:val="28"/>
        </w:rPr>
      </w:pPr>
      <w:r w:rsidRPr="00822437">
        <w:rPr>
          <w:rStyle w:val="c1c9c5"/>
          <w:b/>
          <w:bCs/>
          <w:sz w:val="28"/>
          <w:szCs w:val="28"/>
          <w:u w:val="single"/>
        </w:rPr>
        <w:t>Предметными результатами</w:t>
      </w:r>
      <w:r w:rsidRPr="00822437">
        <w:rPr>
          <w:rStyle w:val="c1"/>
          <w:sz w:val="28"/>
          <w:szCs w:val="28"/>
        </w:rPr>
        <w:t> изучения иностранного языка являются: овладение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822437" w:rsidRPr="00822437" w:rsidRDefault="00822437" w:rsidP="00822437">
      <w:pPr>
        <w:pStyle w:val="HTML"/>
        <w:jc w:val="center"/>
        <w:textAlignment w:val="top"/>
        <w:rPr>
          <w:rFonts w:ascii="Times New Roman" w:hAnsi="Times New Roman" w:cs="Times New Roman"/>
          <w:b/>
          <w:sz w:val="28"/>
          <w:szCs w:val="28"/>
        </w:rPr>
      </w:pPr>
      <w:r w:rsidRPr="00822437">
        <w:rPr>
          <w:rFonts w:ascii="Times New Roman" w:hAnsi="Times New Roman" w:cs="Times New Roman"/>
          <w:b/>
          <w:sz w:val="28"/>
          <w:szCs w:val="28"/>
        </w:rPr>
        <w:t>Основные методы и формы обучения:</w:t>
      </w:r>
    </w:p>
    <w:p w:rsidR="00822437" w:rsidRPr="00822437" w:rsidRDefault="00822437" w:rsidP="00822437">
      <w:pPr>
        <w:pStyle w:val="HTML"/>
        <w:jc w:val="both"/>
        <w:textAlignment w:val="top"/>
        <w:rPr>
          <w:rFonts w:ascii="Times New Roman" w:hAnsi="Times New Roman" w:cs="Times New Roman"/>
          <w:b/>
          <w:sz w:val="28"/>
          <w:szCs w:val="28"/>
        </w:rPr>
      </w:pPr>
      <w:r w:rsidRPr="00822437">
        <w:rPr>
          <w:rFonts w:ascii="Times New Roman" w:hAnsi="Times New Roman" w:cs="Times New Roman"/>
          <w:b/>
          <w:sz w:val="28"/>
          <w:szCs w:val="28"/>
        </w:rPr>
        <w:t xml:space="preserve">            Коммуникативный методика </w:t>
      </w:r>
      <w:r w:rsidRPr="00822437">
        <w:rPr>
          <w:rFonts w:ascii="Times New Roman" w:hAnsi="Times New Roman" w:cs="Times New Roman"/>
          <w:sz w:val="28"/>
          <w:szCs w:val="28"/>
        </w:rPr>
        <w:t>об</w:t>
      </w:r>
      <w:r w:rsidR="00C17EDE">
        <w:rPr>
          <w:rFonts w:ascii="Times New Roman" w:hAnsi="Times New Roman" w:cs="Times New Roman"/>
          <w:sz w:val="28"/>
          <w:szCs w:val="28"/>
        </w:rPr>
        <w:t>учения английскому языку основа</w:t>
      </w:r>
      <w:r w:rsidRPr="00822437">
        <w:rPr>
          <w:rFonts w:ascii="Times New Roman" w:hAnsi="Times New Roman" w:cs="Times New Roman"/>
          <w:sz w:val="28"/>
          <w:szCs w:val="28"/>
        </w:rPr>
        <w:t xml:space="preserve">на </w:t>
      </w:r>
      <w:r w:rsidR="00C17EDE">
        <w:rPr>
          <w:rFonts w:ascii="Times New Roman" w:hAnsi="Times New Roman" w:cs="Times New Roman"/>
          <w:sz w:val="28"/>
          <w:szCs w:val="28"/>
        </w:rPr>
        <w:t xml:space="preserve">на </w:t>
      </w:r>
      <w:proofErr w:type="gramStart"/>
      <w:r w:rsidRPr="00822437">
        <w:rPr>
          <w:rFonts w:ascii="Times New Roman" w:hAnsi="Times New Roman" w:cs="Times New Roman"/>
          <w:sz w:val="28"/>
          <w:szCs w:val="28"/>
        </w:rPr>
        <w:t>утверждении  о</w:t>
      </w:r>
      <w:proofErr w:type="gramEnd"/>
      <w:r w:rsidRPr="00822437">
        <w:rPr>
          <w:rFonts w:ascii="Times New Roman" w:hAnsi="Times New Roman" w:cs="Times New Roman"/>
          <w:sz w:val="28"/>
          <w:szCs w:val="28"/>
        </w:rPr>
        <w:t xml:space="preserve">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r w:rsidRPr="00822437">
        <w:rPr>
          <w:rFonts w:ascii="Times New Roman" w:hAnsi="Times New Roman" w:cs="Times New Roman"/>
          <w:b/>
          <w:sz w:val="28"/>
          <w:szCs w:val="28"/>
        </w:rPr>
        <w:t xml:space="preserve"> </w:t>
      </w:r>
      <w:r w:rsidRPr="00822437">
        <w:rPr>
          <w:rFonts w:ascii="Times New Roman" w:hAnsi="Times New Roman" w:cs="Times New Roman"/>
          <w:sz w:val="28"/>
          <w:szCs w:val="28"/>
        </w:rPr>
        <w:t>При обучении английскому языку в</w:t>
      </w:r>
      <w:r w:rsidR="00C17EDE">
        <w:rPr>
          <w:rFonts w:ascii="Times New Roman" w:hAnsi="Times New Roman" w:cs="Times New Roman"/>
          <w:sz w:val="28"/>
          <w:szCs w:val="28"/>
        </w:rPr>
        <w:t xml:space="preserve"> 6</w:t>
      </w:r>
      <w:r w:rsidRPr="00822437">
        <w:rPr>
          <w:rFonts w:ascii="Times New Roman" w:hAnsi="Times New Roman" w:cs="Times New Roman"/>
          <w:sz w:val="28"/>
          <w:szCs w:val="28"/>
        </w:rPr>
        <w:t xml:space="preserve"> классе основными формами работы являются: коллективные, групповые, индивидуальные. На </w:t>
      </w:r>
      <w:r w:rsidR="00C17EDE">
        <w:rPr>
          <w:rFonts w:ascii="Times New Roman" w:hAnsi="Times New Roman" w:cs="Times New Roman"/>
          <w:sz w:val="28"/>
          <w:szCs w:val="28"/>
        </w:rPr>
        <w:t>занятиях</w:t>
      </w:r>
      <w:r w:rsidRPr="00822437">
        <w:rPr>
          <w:rFonts w:ascii="Times New Roman" w:hAnsi="Times New Roman" w:cs="Times New Roman"/>
          <w:sz w:val="28"/>
          <w:szCs w:val="28"/>
        </w:rPr>
        <w:t xml:space="preserve"> выдаются практические задания, систематически проводится самостоятельная работа.  Использование игровых технологий, технологий личностно-</w:t>
      </w:r>
      <w:proofErr w:type="spellStart"/>
      <w:r w:rsidRPr="00822437">
        <w:rPr>
          <w:rFonts w:ascii="Times New Roman" w:hAnsi="Times New Roman" w:cs="Times New Roman"/>
          <w:sz w:val="28"/>
          <w:szCs w:val="28"/>
        </w:rPr>
        <w:t>ориентированнного</w:t>
      </w:r>
      <w:proofErr w:type="spellEnd"/>
      <w:r w:rsidRPr="00822437">
        <w:rPr>
          <w:rFonts w:ascii="Times New Roman" w:hAnsi="Times New Roman" w:cs="Times New Roman"/>
          <w:sz w:val="28"/>
          <w:szCs w:val="28"/>
        </w:rPr>
        <w:t xml:space="preserve"> и дифференцированного обучения, информационно-коммуникационных технологий способствует  формированию основных компетенций учащихся, развитию их познавательной активности. </w:t>
      </w:r>
    </w:p>
    <w:p w:rsidR="00822437" w:rsidRPr="00822437" w:rsidRDefault="00822437" w:rsidP="00822437">
      <w:pPr>
        <w:pStyle w:val="HTML"/>
        <w:jc w:val="both"/>
        <w:textAlignment w:val="top"/>
        <w:rPr>
          <w:rFonts w:ascii="Times New Roman" w:hAnsi="Times New Roman" w:cs="Times New Roman"/>
          <w:sz w:val="28"/>
          <w:szCs w:val="28"/>
        </w:rPr>
      </w:pPr>
      <w:r w:rsidRPr="00822437">
        <w:rPr>
          <w:rFonts w:ascii="Times New Roman" w:hAnsi="Times New Roman" w:cs="Times New Roman"/>
          <w:sz w:val="28"/>
          <w:szCs w:val="28"/>
        </w:rPr>
        <w:t xml:space="preserve">  </w:t>
      </w:r>
      <w:r w:rsidRPr="00822437">
        <w:rPr>
          <w:rFonts w:ascii="Times New Roman" w:hAnsi="Times New Roman" w:cs="Times New Roman"/>
          <w:color w:val="424242"/>
          <w:sz w:val="28"/>
          <w:szCs w:val="28"/>
        </w:rPr>
        <w:tab/>
      </w:r>
    </w:p>
    <w:p w:rsidR="00822437" w:rsidRPr="00822437" w:rsidRDefault="00822437" w:rsidP="00822437">
      <w:pPr>
        <w:pStyle w:val="HTML"/>
        <w:textAlignment w:val="top"/>
        <w:rPr>
          <w:rFonts w:ascii="Times New Roman" w:hAnsi="Times New Roman" w:cs="Times New Roman"/>
          <w:b/>
          <w:sz w:val="28"/>
          <w:szCs w:val="28"/>
        </w:rPr>
      </w:pPr>
      <w:r w:rsidRPr="00822437">
        <w:rPr>
          <w:rFonts w:ascii="Times New Roman" w:hAnsi="Times New Roman" w:cs="Times New Roman"/>
          <w:b/>
          <w:sz w:val="28"/>
          <w:szCs w:val="28"/>
        </w:rPr>
        <w:t xml:space="preserve"> </w:t>
      </w:r>
      <w:r w:rsidRPr="00822437">
        <w:rPr>
          <w:rFonts w:ascii="Times New Roman" w:hAnsi="Times New Roman" w:cs="Times New Roman"/>
          <w:b/>
          <w:sz w:val="28"/>
          <w:szCs w:val="28"/>
        </w:rPr>
        <w:tab/>
      </w:r>
      <w:proofErr w:type="spellStart"/>
      <w:r w:rsidRPr="00822437">
        <w:rPr>
          <w:rFonts w:ascii="Times New Roman" w:hAnsi="Times New Roman" w:cs="Times New Roman"/>
          <w:b/>
          <w:sz w:val="28"/>
          <w:szCs w:val="28"/>
        </w:rPr>
        <w:t>Общеучебные</w:t>
      </w:r>
      <w:proofErr w:type="spellEnd"/>
      <w:r w:rsidRPr="00822437">
        <w:rPr>
          <w:rFonts w:ascii="Times New Roman" w:hAnsi="Times New Roman" w:cs="Times New Roman"/>
          <w:b/>
          <w:sz w:val="28"/>
          <w:szCs w:val="28"/>
        </w:rPr>
        <w:t xml:space="preserve"> умения, навыки и способы деятельности.</w:t>
      </w:r>
    </w:p>
    <w:p w:rsidR="00822437" w:rsidRPr="00C17EDE" w:rsidRDefault="00822437" w:rsidP="00C17EDE">
      <w:pPr>
        <w:pStyle w:val="HTML"/>
        <w:jc w:val="both"/>
        <w:textAlignment w:val="top"/>
        <w:rPr>
          <w:rFonts w:ascii="Times New Roman" w:hAnsi="Times New Roman" w:cs="Times New Roman"/>
          <w:sz w:val="28"/>
          <w:szCs w:val="28"/>
        </w:rPr>
      </w:pPr>
      <w:r w:rsidRPr="00822437">
        <w:rPr>
          <w:rFonts w:ascii="Times New Roman" w:hAnsi="Times New Roman" w:cs="Times New Roman"/>
          <w:sz w:val="28"/>
          <w:szCs w:val="28"/>
        </w:rPr>
        <w:t xml:space="preserve">Программа предусматривает формирование у учащихся </w:t>
      </w:r>
      <w:proofErr w:type="spellStart"/>
      <w:r w:rsidRPr="00822437">
        <w:rPr>
          <w:rFonts w:ascii="Times New Roman" w:hAnsi="Times New Roman" w:cs="Times New Roman"/>
          <w:sz w:val="28"/>
          <w:szCs w:val="28"/>
        </w:rPr>
        <w:t>общеучебных</w:t>
      </w:r>
      <w:proofErr w:type="spellEnd"/>
      <w:r w:rsidRPr="00822437">
        <w:rPr>
          <w:rFonts w:ascii="Times New Roman" w:hAnsi="Times New Roman" w:cs="Times New Roman"/>
          <w:sz w:val="28"/>
          <w:szCs w:val="28"/>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w:t>
      </w:r>
      <w:r w:rsidR="00C17EDE">
        <w:rPr>
          <w:rFonts w:ascii="Times New Roman" w:hAnsi="Times New Roman" w:cs="Times New Roman"/>
          <w:sz w:val="28"/>
          <w:szCs w:val="28"/>
        </w:rPr>
        <w:t>ятельности, доступных учащимся 6</w:t>
      </w:r>
      <w:r w:rsidRPr="00822437">
        <w:rPr>
          <w:rFonts w:ascii="Times New Roman" w:hAnsi="Times New Roman" w:cs="Times New Roman"/>
          <w:sz w:val="28"/>
          <w:szCs w:val="28"/>
        </w:rPr>
        <w:t xml:space="preserve"> классов и способствующих самостоятельному изучению английского языка и культуры стран изучаемого языка; умение пользоваться двуязычными словарями; участвовать в деятельности </w:t>
      </w:r>
      <w:proofErr w:type="spellStart"/>
      <w:r w:rsidRPr="00822437">
        <w:rPr>
          <w:rFonts w:ascii="Times New Roman" w:hAnsi="Times New Roman" w:cs="Times New Roman"/>
          <w:sz w:val="28"/>
          <w:szCs w:val="28"/>
        </w:rPr>
        <w:t>межпредметного</w:t>
      </w:r>
      <w:proofErr w:type="spellEnd"/>
      <w:r w:rsidRPr="00822437">
        <w:rPr>
          <w:rFonts w:ascii="Times New Roman" w:hAnsi="Times New Roman" w:cs="Times New Roman"/>
          <w:sz w:val="28"/>
          <w:szCs w:val="28"/>
        </w:rPr>
        <w:t xml:space="preserve"> характера.</w:t>
      </w:r>
    </w:p>
    <w:p w:rsidR="00822437" w:rsidRPr="00822437" w:rsidRDefault="00822437" w:rsidP="00822437">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t>С   этой   целью   на   занятиях   используются   различ</w:t>
      </w:r>
      <w:r w:rsidRPr="00822437">
        <w:rPr>
          <w:rFonts w:ascii="Times New Roman" w:hAnsi="Times New Roman" w:cs="Times New Roman"/>
          <w:sz w:val="28"/>
          <w:szCs w:val="28"/>
        </w:rPr>
        <w:softHyphen/>
        <w:t xml:space="preserve">ные </w:t>
      </w:r>
      <w:r w:rsidRPr="00822437">
        <w:rPr>
          <w:rFonts w:ascii="Times New Roman" w:hAnsi="Times New Roman" w:cs="Times New Roman"/>
          <w:b/>
          <w:sz w:val="28"/>
          <w:szCs w:val="28"/>
        </w:rPr>
        <w:t>МЕТОДЫ</w:t>
      </w:r>
      <w:r w:rsidRPr="00822437">
        <w:rPr>
          <w:rFonts w:ascii="Times New Roman" w:hAnsi="Times New Roman" w:cs="Times New Roman"/>
          <w:sz w:val="28"/>
          <w:szCs w:val="28"/>
        </w:rPr>
        <w:t xml:space="preserve"> по источнику учебной информации:</w:t>
      </w:r>
    </w:p>
    <w:p w:rsidR="00822437" w:rsidRPr="00822437" w:rsidRDefault="00822437" w:rsidP="00822437">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t>1) словесные: рассказ, беседа, объяснение;</w:t>
      </w:r>
    </w:p>
    <w:p w:rsidR="00822437" w:rsidRPr="00822437" w:rsidRDefault="00822437" w:rsidP="00822437">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t xml:space="preserve">2) наглядные: </w:t>
      </w:r>
    </w:p>
    <w:p w:rsidR="00822437" w:rsidRPr="00822437" w:rsidRDefault="00822437" w:rsidP="00822437">
      <w:pPr>
        <w:shd w:val="clear" w:color="auto" w:fill="FFFFFF"/>
        <w:jc w:val="both"/>
        <w:rPr>
          <w:rFonts w:ascii="Times New Roman" w:hAnsi="Times New Roman" w:cs="Times New Roman"/>
          <w:sz w:val="28"/>
          <w:szCs w:val="28"/>
        </w:rPr>
      </w:pPr>
      <w:r w:rsidRPr="00822437">
        <w:rPr>
          <w:rFonts w:ascii="Times New Roman" w:hAnsi="Times New Roman" w:cs="Times New Roman"/>
          <w:sz w:val="28"/>
          <w:szCs w:val="28"/>
        </w:rPr>
        <w:t xml:space="preserve">а) иллюстрации: картины, картинки, плакаты, схемы и т.д.; </w:t>
      </w:r>
    </w:p>
    <w:p w:rsidR="00822437" w:rsidRPr="00822437" w:rsidRDefault="00822437" w:rsidP="00822437">
      <w:pPr>
        <w:shd w:val="clear" w:color="auto" w:fill="FFFFFF"/>
        <w:jc w:val="both"/>
        <w:rPr>
          <w:rFonts w:ascii="Times New Roman" w:hAnsi="Times New Roman" w:cs="Times New Roman"/>
          <w:sz w:val="28"/>
          <w:szCs w:val="28"/>
        </w:rPr>
      </w:pPr>
      <w:r w:rsidRPr="00822437">
        <w:rPr>
          <w:rFonts w:ascii="Times New Roman" w:hAnsi="Times New Roman" w:cs="Times New Roman"/>
          <w:sz w:val="28"/>
          <w:szCs w:val="28"/>
        </w:rPr>
        <w:t>б) демонстрации: видеозаписи;</w:t>
      </w:r>
    </w:p>
    <w:p w:rsidR="00822437" w:rsidRPr="00822437" w:rsidRDefault="00822437" w:rsidP="00822437">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t>3) практические занятия;</w:t>
      </w:r>
    </w:p>
    <w:p w:rsidR="00822437" w:rsidRPr="00822437" w:rsidRDefault="00822437" w:rsidP="00C17EDE">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t>4) игровые: развивающие игры, элементы соревнований и др.</w:t>
      </w:r>
    </w:p>
    <w:p w:rsidR="00822437" w:rsidRPr="00822437" w:rsidRDefault="00822437" w:rsidP="00822437">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lastRenderedPageBreak/>
        <w:t>По способам взаимодействия обучаемых и педагога на занятии применяются в основном объяснительно-иллюстративный метод. Для лучшего усвоения материала необходимо ис</w:t>
      </w:r>
      <w:r w:rsidRPr="00822437">
        <w:rPr>
          <w:rFonts w:ascii="Times New Roman" w:hAnsi="Times New Roman" w:cs="Times New Roman"/>
          <w:sz w:val="28"/>
          <w:szCs w:val="28"/>
        </w:rPr>
        <w:softHyphen/>
        <w:t>пользовать различные методы стимуляции и мотивации учебно-познавательной деятельности обучающихся. А среди них и методы формирования познавательного интереса: положительные эмоции учащихся на занятиях, занимательность, познавательные игры, анализ жизненных ситуаций и т.д.</w:t>
      </w:r>
    </w:p>
    <w:p w:rsidR="00822437" w:rsidRPr="00822437" w:rsidRDefault="00822437" w:rsidP="00C17EDE">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t>Сочетание всех этих методов помогает обеспечить соз</w:t>
      </w:r>
      <w:r w:rsidRPr="00822437">
        <w:rPr>
          <w:rFonts w:ascii="Times New Roman" w:hAnsi="Times New Roman" w:cs="Times New Roman"/>
          <w:sz w:val="28"/>
          <w:szCs w:val="28"/>
        </w:rPr>
        <w:softHyphen/>
        <w:t>нательное и прочное усвоение детьми материала, воспитывать и разви</w:t>
      </w:r>
      <w:r w:rsidRPr="00822437">
        <w:rPr>
          <w:rFonts w:ascii="Times New Roman" w:hAnsi="Times New Roman" w:cs="Times New Roman"/>
          <w:sz w:val="28"/>
          <w:szCs w:val="28"/>
        </w:rPr>
        <w:softHyphen/>
        <w:t>вать навыки их творческой работы, формировать и обобщать собст</w:t>
      </w:r>
      <w:r w:rsidRPr="00822437">
        <w:rPr>
          <w:rFonts w:ascii="Times New Roman" w:hAnsi="Times New Roman" w:cs="Times New Roman"/>
          <w:sz w:val="28"/>
          <w:szCs w:val="28"/>
        </w:rPr>
        <w:softHyphen/>
        <w:t>венные наблюдения и самонаблюдения, заниматься самосовершенст</w:t>
      </w:r>
      <w:r w:rsidRPr="00822437">
        <w:rPr>
          <w:rFonts w:ascii="Times New Roman" w:hAnsi="Times New Roman" w:cs="Times New Roman"/>
          <w:sz w:val="28"/>
          <w:szCs w:val="28"/>
        </w:rPr>
        <w:softHyphen/>
        <w:t>вованием.</w:t>
      </w:r>
    </w:p>
    <w:p w:rsidR="00822437" w:rsidRPr="00822437" w:rsidRDefault="00822437" w:rsidP="00822437">
      <w:pPr>
        <w:shd w:val="clear" w:color="auto" w:fill="FFFFFF"/>
        <w:ind w:firstLine="840"/>
        <w:jc w:val="both"/>
        <w:rPr>
          <w:rFonts w:ascii="Times New Roman" w:hAnsi="Times New Roman" w:cs="Times New Roman"/>
          <w:sz w:val="28"/>
          <w:szCs w:val="28"/>
        </w:rPr>
      </w:pPr>
      <w:r w:rsidRPr="00822437">
        <w:rPr>
          <w:rFonts w:ascii="Times New Roman" w:hAnsi="Times New Roman" w:cs="Times New Roman"/>
          <w:sz w:val="28"/>
          <w:szCs w:val="28"/>
        </w:rPr>
        <w:t xml:space="preserve">С этими же целями применяются различные </w:t>
      </w:r>
      <w:r w:rsidRPr="00822437">
        <w:rPr>
          <w:rFonts w:ascii="Times New Roman" w:hAnsi="Times New Roman" w:cs="Times New Roman"/>
          <w:b/>
          <w:sz w:val="28"/>
          <w:szCs w:val="28"/>
        </w:rPr>
        <w:t>формы</w:t>
      </w:r>
      <w:r w:rsidRPr="00822437">
        <w:rPr>
          <w:rFonts w:ascii="Times New Roman" w:hAnsi="Times New Roman" w:cs="Times New Roman"/>
          <w:sz w:val="28"/>
          <w:szCs w:val="28"/>
        </w:rPr>
        <w:t xml:space="preserve"> работы с детьми: занятие-урок, заня</w:t>
      </w:r>
      <w:r w:rsidRPr="00822437">
        <w:rPr>
          <w:rFonts w:ascii="Times New Roman" w:hAnsi="Times New Roman" w:cs="Times New Roman"/>
          <w:sz w:val="28"/>
          <w:szCs w:val="28"/>
        </w:rPr>
        <w:softHyphen/>
        <w:t>тие-турнир, занятие-соревнование и др.</w:t>
      </w:r>
    </w:p>
    <w:p w:rsidR="00822437" w:rsidRPr="00C17EDE" w:rsidRDefault="00822437" w:rsidP="00822437">
      <w:pPr>
        <w:shd w:val="clear" w:color="auto" w:fill="FFFFFF"/>
        <w:spacing w:after="120" w:line="240" w:lineRule="atLeast"/>
        <w:jc w:val="both"/>
        <w:rPr>
          <w:rFonts w:ascii="Times New Roman" w:hAnsi="Times New Roman" w:cs="Times New Roman"/>
          <w:sz w:val="28"/>
          <w:szCs w:val="28"/>
        </w:rPr>
      </w:pPr>
      <w:r w:rsidRPr="00822437">
        <w:rPr>
          <w:rFonts w:ascii="Times New Roman" w:hAnsi="Times New Roman" w:cs="Times New Roman"/>
          <w:b/>
          <w:bCs/>
          <w:sz w:val="28"/>
          <w:szCs w:val="28"/>
        </w:rPr>
        <w:t>Организация учебного процесса</w:t>
      </w:r>
      <w:r w:rsidRPr="00822437">
        <w:rPr>
          <w:rFonts w:ascii="Times New Roman" w:hAnsi="Times New Roman" w:cs="Times New Roman"/>
          <w:sz w:val="28"/>
          <w:szCs w:val="28"/>
        </w:rPr>
        <w:t> предусматривает проведение теоретических и практических занятий.</w:t>
      </w:r>
    </w:p>
    <w:p w:rsidR="00822437" w:rsidRPr="00822437" w:rsidRDefault="00822437" w:rsidP="00C17EDE">
      <w:pPr>
        <w:ind w:firstLine="360"/>
        <w:rPr>
          <w:rFonts w:ascii="Times New Roman" w:hAnsi="Times New Roman" w:cs="Times New Roman"/>
          <w:b/>
          <w:sz w:val="28"/>
          <w:szCs w:val="28"/>
        </w:rPr>
      </w:pPr>
      <w:r w:rsidRPr="00822437">
        <w:rPr>
          <w:rFonts w:ascii="Times New Roman" w:hAnsi="Times New Roman" w:cs="Times New Roman"/>
          <w:b/>
          <w:sz w:val="28"/>
          <w:szCs w:val="28"/>
        </w:rPr>
        <w:t>Примерный алгоритм ведения занятий:</w:t>
      </w:r>
    </w:p>
    <w:p w:rsidR="00822437" w:rsidRPr="00822437" w:rsidRDefault="00822437" w:rsidP="00822437">
      <w:pPr>
        <w:numPr>
          <w:ilvl w:val="0"/>
          <w:numId w:val="15"/>
        </w:numPr>
        <w:spacing w:after="0" w:line="240" w:lineRule="auto"/>
        <w:rPr>
          <w:rFonts w:ascii="Times New Roman" w:hAnsi="Times New Roman" w:cs="Times New Roman"/>
          <w:sz w:val="28"/>
          <w:szCs w:val="28"/>
        </w:rPr>
      </w:pPr>
      <w:r w:rsidRPr="00822437">
        <w:rPr>
          <w:rFonts w:ascii="Times New Roman" w:hAnsi="Times New Roman" w:cs="Times New Roman"/>
          <w:sz w:val="28"/>
          <w:szCs w:val="28"/>
        </w:rPr>
        <w:t>приветствие;</w:t>
      </w:r>
    </w:p>
    <w:p w:rsidR="00822437" w:rsidRPr="00822437" w:rsidRDefault="00822437" w:rsidP="00822437">
      <w:pPr>
        <w:numPr>
          <w:ilvl w:val="0"/>
          <w:numId w:val="15"/>
        </w:numPr>
        <w:spacing w:after="0" w:line="240" w:lineRule="auto"/>
        <w:rPr>
          <w:rFonts w:ascii="Times New Roman" w:hAnsi="Times New Roman" w:cs="Times New Roman"/>
          <w:sz w:val="28"/>
          <w:szCs w:val="28"/>
        </w:rPr>
      </w:pPr>
      <w:r w:rsidRPr="00822437">
        <w:rPr>
          <w:rFonts w:ascii="Times New Roman" w:hAnsi="Times New Roman" w:cs="Times New Roman"/>
          <w:sz w:val="28"/>
          <w:szCs w:val="28"/>
        </w:rPr>
        <w:t>речевая зарядка;</w:t>
      </w:r>
    </w:p>
    <w:p w:rsidR="00822437" w:rsidRPr="00822437" w:rsidRDefault="00822437" w:rsidP="00822437">
      <w:pPr>
        <w:numPr>
          <w:ilvl w:val="0"/>
          <w:numId w:val="15"/>
        </w:numPr>
        <w:spacing w:after="0" w:line="240" w:lineRule="auto"/>
        <w:rPr>
          <w:rFonts w:ascii="Times New Roman" w:hAnsi="Times New Roman" w:cs="Times New Roman"/>
          <w:sz w:val="28"/>
          <w:szCs w:val="28"/>
        </w:rPr>
      </w:pPr>
      <w:r w:rsidRPr="00822437">
        <w:rPr>
          <w:rFonts w:ascii="Times New Roman" w:hAnsi="Times New Roman" w:cs="Times New Roman"/>
          <w:sz w:val="28"/>
          <w:szCs w:val="28"/>
        </w:rPr>
        <w:t>ознакомление с новым лексическим материалом;</w:t>
      </w:r>
    </w:p>
    <w:p w:rsidR="00822437" w:rsidRPr="00822437" w:rsidRDefault="00822437" w:rsidP="00822437">
      <w:pPr>
        <w:numPr>
          <w:ilvl w:val="0"/>
          <w:numId w:val="15"/>
        </w:numPr>
        <w:spacing w:after="0" w:line="240" w:lineRule="auto"/>
        <w:rPr>
          <w:rFonts w:ascii="Times New Roman" w:hAnsi="Times New Roman" w:cs="Times New Roman"/>
          <w:sz w:val="28"/>
          <w:szCs w:val="28"/>
        </w:rPr>
      </w:pPr>
      <w:r w:rsidRPr="00822437">
        <w:rPr>
          <w:rFonts w:ascii="Times New Roman" w:hAnsi="Times New Roman" w:cs="Times New Roman"/>
          <w:sz w:val="28"/>
          <w:szCs w:val="28"/>
        </w:rPr>
        <w:t>тренировочные речевые упражнения;</w:t>
      </w:r>
    </w:p>
    <w:p w:rsidR="00822437" w:rsidRPr="00822437" w:rsidRDefault="00822437" w:rsidP="00822437">
      <w:pPr>
        <w:numPr>
          <w:ilvl w:val="0"/>
          <w:numId w:val="15"/>
        </w:numPr>
        <w:spacing w:after="0" w:line="240" w:lineRule="auto"/>
        <w:rPr>
          <w:rFonts w:ascii="Times New Roman" w:hAnsi="Times New Roman" w:cs="Times New Roman"/>
          <w:sz w:val="28"/>
          <w:szCs w:val="28"/>
        </w:rPr>
      </w:pPr>
      <w:proofErr w:type="spellStart"/>
      <w:r w:rsidRPr="00822437">
        <w:rPr>
          <w:rFonts w:ascii="Times New Roman" w:hAnsi="Times New Roman" w:cs="Times New Roman"/>
          <w:sz w:val="28"/>
          <w:szCs w:val="28"/>
        </w:rPr>
        <w:t>физминутка</w:t>
      </w:r>
      <w:proofErr w:type="spellEnd"/>
      <w:r w:rsidRPr="00822437">
        <w:rPr>
          <w:rFonts w:ascii="Times New Roman" w:hAnsi="Times New Roman" w:cs="Times New Roman"/>
          <w:sz w:val="28"/>
          <w:szCs w:val="28"/>
        </w:rPr>
        <w:t>;</w:t>
      </w:r>
    </w:p>
    <w:p w:rsidR="00822437" w:rsidRPr="00822437" w:rsidRDefault="00822437" w:rsidP="00822437">
      <w:pPr>
        <w:numPr>
          <w:ilvl w:val="0"/>
          <w:numId w:val="15"/>
        </w:numPr>
        <w:spacing w:after="0" w:line="240" w:lineRule="auto"/>
        <w:rPr>
          <w:rFonts w:ascii="Times New Roman" w:hAnsi="Times New Roman" w:cs="Times New Roman"/>
          <w:sz w:val="28"/>
          <w:szCs w:val="28"/>
        </w:rPr>
      </w:pPr>
      <w:r w:rsidRPr="00822437">
        <w:rPr>
          <w:rFonts w:ascii="Times New Roman" w:hAnsi="Times New Roman" w:cs="Times New Roman"/>
          <w:sz w:val="28"/>
          <w:szCs w:val="28"/>
        </w:rPr>
        <w:t>дидактические игры;</w:t>
      </w:r>
    </w:p>
    <w:p w:rsidR="00822437" w:rsidRPr="00822437" w:rsidRDefault="00822437" w:rsidP="00822437">
      <w:pPr>
        <w:numPr>
          <w:ilvl w:val="0"/>
          <w:numId w:val="15"/>
        </w:numPr>
        <w:spacing w:after="0" w:line="240" w:lineRule="auto"/>
        <w:rPr>
          <w:rFonts w:ascii="Times New Roman" w:hAnsi="Times New Roman" w:cs="Times New Roman"/>
          <w:sz w:val="28"/>
          <w:szCs w:val="28"/>
        </w:rPr>
      </w:pPr>
      <w:r w:rsidRPr="00822437">
        <w:rPr>
          <w:rFonts w:ascii="Times New Roman" w:hAnsi="Times New Roman" w:cs="Times New Roman"/>
          <w:sz w:val="28"/>
          <w:szCs w:val="28"/>
        </w:rPr>
        <w:t>ролевые игры;</w:t>
      </w:r>
    </w:p>
    <w:p w:rsidR="00822437" w:rsidRPr="00822437" w:rsidRDefault="00822437" w:rsidP="00822437">
      <w:pPr>
        <w:numPr>
          <w:ilvl w:val="0"/>
          <w:numId w:val="15"/>
        </w:numPr>
        <w:spacing w:after="0" w:line="240" w:lineRule="auto"/>
        <w:rPr>
          <w:rFonts w:ascii="Times New Roman" w:hAnsi="Times New Roman" w:cs="Times New Roman"/>
          <w:sz w:val="28"/>
          <w:szCs w:val="28"/>
        </w:rPr>
      </w:pPr>
      <w:r w:rsidRPr="00822437">
        <w:rPr>
          <w:rFonts w:ascii="Times New Roman" w:hAnsi="Times New Roman" w:cs="Times New Roman"/>
          <w:sz w:val="28"/>
          <w:szCs w:val="28"/>
        </w:rPr>
        <w:t>подведение итогов занятия.</w:t>
      </w:r>
    </w:p>
    <w:p w:rsidR="00822437" w:rsidRPr="00822437" w:rsidRDefault="00822437" w:rsidP="00822437">
      <w:pPr>
        <w:rPr>
          <w:rFonts w:ascii="Times New Roman" w:hAnsi="Times New Roman" w:cs="Times New Roman"/>
          <w:sz w:val="28"/>
          <w:szCs w:val="28"/>
        </w:rPr>
      </w:pPr>
      <w:r w:rsidRPr="00822437">
        <w:rPr>
          <w:rFonts w:ascii="Times New Roman" w:hAnsi="Times New Roman" w:cs="Times New Roman"/>
          <w:sz w:val="28"/>
          <w:szCs w:val="28"/>
        </w:rPr>
        <w:t xml:space="preserve">Во время проведения занятия могут быть использованы различные виды парной, групповой и индивидуальной работы. </w:t>
      </w:r>
    </w:p>
    <w:p w:rsidR="00C17EDE" w:rsidRDefault="00C17EDE" w:rsidP="00C17EDE">
      <w:pPr>
        <w:shd w:val="clear" w:color="auto" w:fill="FFFFFF"/>
        <w:jc w:val="center"/>
        <w:rPr>
          <w:rFonts w:ascii="Times New Roman" w:hAnsi="Times New Roman" w:cs="Times New Roman"/>
          <w:b/>
          <w:bCs/>
          <w:sz w:val="28"/>
          <w:szCs w:val="28"/>
        </w:rPr>
      </w:pPr>
    </w:p>
    <w:p w:rsidR="00C17EDE" w:rsidRPr="00822437" w:rsidRDefault="00C17EDE" w:rsidP="00C17EDE">
      <w:pPr>
        <w:shd w:val="clear" w:color="auto" w:fill="FFFFFF"/>
        <w:jc w:val="center"/>
        <w:rPr>
          <w:rFonts w:ascii="Times New Roman" w:hAnsi="Times New Roman" w:cs="Times New Roman"/>
          <w:b/>
          <w:bCs/>
          <w:sz w:val="28"/>
          <w:szCs w:val="28"/>
        </w:rPr>
      </w:pPr>
      <w:r w:rsidRPr="00822437">
        <w:rPr>
          <w:rFonts w:ascii="Times New Roman" w:hAnsi="Times New Roman" w:cs="Times New Roman"/>
          <w:b/>
          <w:bCs/>
          <w:sz w:val="28"/>
          <w:szCs w:val="28"/>
        </w:rPr>
        <w:t>Содержание разделов и тем учебного курса</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216"/>
        <w:gridCol w:w="216"/>
      </w:tblGrid>
      <w:tr w:rsidR="00C17EDE" w:rsidRPr="00822437" w:rsidTr="00610165">
        <w:tc>
          <w:tcPr>
            <w:tcW w:w="0" w:type="auto"/>
            <w:shd w:val="clear" w:color="auto" w:fill="FFFFFF"/>
            <w:hideMark/>
          </w:tcPr>
          <w:p w:rsidR="00C17EDE" w:rsidRPr="00822437" w:rsidRDefault="00C17EDE" w:rsidP="00610165">
            <w:pPr>
              <w:spacing w:line="240" w:lineRule="atLeast"/>
              <w:rPr>
                <w:rFonts w:ascii="Times New Roman" w:hAnsi="Times New Roman" w:cs="Times New Roman"/>
                <w:color w:val="333333"/>
                <w:sz w:val="28"/>
                <w:szCs w:val="28"/>
              </w:rPr>
            </w:pPr>
          </w:p>
        </w:tc>
        <w:tc>
          <w:tcPr>
            <w:tcW w:w="0" w:type="auto"/>
            <w:shd w:val="clear" w:color="auto" w:fill="FFFFFF"/>
            <w:hideMark/>
          </w:tcPr>
          <w:p w:rsidR="00C17EDE" w:rsidRPr="00822437" w:rsidRDefault="00C17EDE" w:rsidP="00610165">
            <w:pPr>
              <w:spacing w:line="240" w:lineRule="atLeast"/>
              <w:jc w:val="center"/>
              <w:rPr>
                <w:rFonts w:ascii="Times New Roman" w:hAnsi="Times New Roman" w:cs="Times New Roman"/>
                <w:color w:val="333333"/>
                <w:sz w:val="28"/>
                <w:szCs w:val="28"/>
              </w:rPr>
            </w:pPr>
          </w:p>
        </w:tc>
      </w:tr>
    </w:tbl>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 xml:space="preserve">Знакомство с биографией писателя </w:t>
      </w:r>
      <w:r w:rsidRPr="00822437">
        <w:rPr>
          <w:rFonts w:ascii="Times New Roman" w:hAnsi="Times New Roman" w:cs="Times New Roman"/>
          <w:sz w:val="28"/>
          <w:szCs w:val="28"/>
          <w:lang w:val="en-US"/>
        </w:rPr>
        <w:t>Beatrix</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Potter</w:t>
      </w:r>
      <w:r w:rsidRPr="00822437">
        <w:rPr>
          <w:rFonts w:ascii="Times New Roman" w:hAnsi="Times New Roman" w:cs="Times New Roman"/>
          <w:sz w:val="28"/>
          <w:szCs w:val="28"/>
        </w:rPr>
        <w:t>. Чтение</w:t>
      </w:r>
      <w:r w:rsidRPr="00822437">
        <w:rPr>
          <w:rFonts w:ascii="Times New Roman" w:hAnsi="Times New Roman" w:cs="Times New Roman"/>
          <w:sz w:val="28"/>
          <w:szCs w:val="28"/>
          <w:lang w:val="en-US"/>
        </w:rPr>
        <w:t xml:space="preserve"> </w:t>
      </w:r>
      <w:r w:rsidRPr="00822437">
        <w:rPr>
          <w:rFonts w:ascii="Times New Roman" w:hAnsi="Times New Roman" w:cs="Times New Roman"/>
          <w:sz w:val="28"/>
          <w:szCs w:val="28"/>
        </w:rPr>
        <w:t>сказки</w:t>
      </w:r>
      <w:r w:rsidRPr="00822437">
        <w:rPr>
          <w:rFonts w:ascii="Times New Roman" w:hAnsi="Times New Roman" w:cs="Times New Roman"/>
          <w:sz w:val="28"/>
          <w:szCs w:val="28"/>
          <w:lang w:val="en-US"/>
        </w:rPr>
        <w:t xml:space="preserve"> “The Tale of Two Bad Mice”. </w:t>
      </w:r>
      <w:r w:rsidRPr="00822437">
        <w:rPr>
          <w:rFonts w:ascii="Times New Roman" w:hAnsi="Times New Roman" w:cs="Times New Roman"/>
          <w:sz w:val="28"/>
          <w:szCs w:val="28"/>
        </w:rPr>
        <w:t>Перевод сказки, ответы на вопросы, выделение главной идеи, составление пересказа по опорам.</w:t>
      </w:r>
    </w:p>
    <w:p w:rsidR="00C17EDE" w:rsidRPr="00822437" w:rsidRDefault="00C17EDE" w:rsidP="00C17EDE">
      <w:pPr>
        <w:pStyle w:val="a3"/>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Чтение адаптированного рассказа “</w:t>
      </w:r>
      <w:r w:rsidRPr="00822437">
        <w:rPr>
          <w:rFonts w:ascii="Times New Roman" w:hAnsi="Times New Roman" w:cs="Times New Roman"/>
          <w:sz w:val="28"/>
          <w:szCs w:val="28"/>
          <w:lang w:val="en-US"/>
        </w:rPr>
        <w:t>The</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Hen</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and</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The</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Rose</w:t>
      </w:r>
      <w:r w:rsidRPr="00822437">
        <w:rPr>
          <w:rFonts w:ascii="Times New Roman" w:hAnsi="Times New Roman" w:cs="Times New Roman"/>
          <w:sz w:val="28"/>
          <w:szCs w:val="28"/>
        </w:rPr>
        <w:t>”. Детальное понимание текста, деление рассказа на части, выделение главной идеи, выполнение теста по содержанию, пересказ по опорам.</w:t>
      </w:r>
    </w:p>
    <w:p w:rsidR="00C17EDE" w:rsidRPr="00822437" w:rsidRDefault="00C17EDE" w:rsidP="00C17EDE">
      <w:pPr>
        <w:pStyle w:val="a3"/>
        <w:spacing w:line="360" w:lineRule="auto"/>
        <w:jc w:val="both"/>
        <w:rPr>
          <w:rFonts w:ascii="Times New Roman" w:hAnsi="Times New Roman" w:cs="Times New Roman"/>
          <w:sz w:val="28"/>
          <w:szCs w:val="28"/>
        </w:rPr>
      </w:pPr>
      <w:r w:rsidRPr="00C17EDE">
        <w:rPr>
          <w:rFonts w:ascii="Times New Roman" w:hAnsi="Times New Roman" w:cs="Times New Roman"/>
          <w:sz w:val="28"/>
          <w:szCs w:val="28"/>
          <w:u w:val="single"/>
        </w:rPr>
        <w:lastRenderedPageBreak/>
        <w:t>Лексика:</w:t>
      </w:r>
      <w:r w:rsidRPr="00822437">
        <w:rPr>
          <w:rFonts w:ascii="Times New Roman" w:hAnsi="Times New Roman" w:cs="Times New Roman"/>
          <w:sz w:val="28"/>
          <w:szCs w:val="28"/>
        </w:rPr>
        <w:t xml:space="preserve"> 15-20 лексических единиц.</w:t>
      </w:r>
    </w:p>
    <w:p w:rsidR="00C17EDE" w:rsidRPr="00822437" w:rsidRDefault="00C17EDE" w:rsidP="00C17EDE">
      <w:pPr>
        <w:pStyle w:val="a3"/>
        <w:spacing w:line="360" w:lineRule="auto"/>
        <w:jc w:val="both"/>
        <w:rPr>
          <w:rFonts w:ascii="Times New Roman" w:hAnsi="Times New Roman" w:cs="Times New Roman"/>
          <w:sz w:val="28"/>
          <w:szCs w:val="28"/>
        </w:rPr>
      </w:pPr>
      <w:r w:rsidRPr="00C17EDE">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Употребление артиклей. Множественное число существительных.</w:t>
      </w:r>
    </w:p>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 xml:space="preserve">Знакомство с биографией писателя </w:t>
      </w:r>
      <w:r w:rsidRPr="00822437">
        <w:rPr>
          <w:rFonts w:ascii="Times New Roman" w:hAnsi="Times New Roman" w:cs="Times New Roman"/>
          <w:sz w:val="28"/>
          <w:szCs w:val="28"/>
          <w:lang w:val="en-US"/>
        </w:rPr>
        <w:t>Hugh</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Lofting</w:t>
      </w:r>
      <w:r w:rsidRPr="00822437">
        <w:rPr>
          <w:rFonts w:ascii="Times New Roman" w:hAnsi="Times New Roman" w:cs="Times New Roman"/>
          <w:sz w:val="28"/>
          <w:szCs w:val="28"/>
        </w:rPr>
        <w:t>. Чтение адаптированного рассказа “</w:t>
      </w:r>
      <w:r w:rsidRPr="00822437">
        <w:rPr>
          <w:rFonts w:ascii="Times New Roman" w:hAnsi="Times New Roman" w:cs="Times New Roman"/>
          <w:sz w:val="28"/>
          <w:szCs w:val="28"/>
          <w:lang w:val="en-US"/>
        </w:rPr>
        <w:t>The</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Story</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of</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Doctor</w:t>
      </w:r>
      <w:r w:rsidRPr="00822437">
        <w:rPr>
          <w:rFonts w:ascii="Times New Roman" w:hAnsi="Times New Roman" w:cs="Times New Roman"/>
          <w:sz w:val="28"/>
          <w:szCs w:val="28"/>
        </w:rPr>
        <w:t xml:space="preserve"> </w:t>
      </w:r>
      <w:proofErr w:type="spellStart"/>
      <w:r w:rsidRPr="00822437">
        <w:rPr>
          <w:rFonts w:ascii="Times New Roman" w:hAnsi="Times New Roman" w:cs="Times New Roman"/>
          <w:sz w:val="28"/>
          <w:szCs w:val="28"/>
          <w:lang w:val="en-US"/>
        </w:rPr>
        <w:t>Dolittle</w:t>
      </w:r>
      <w:proofErr w:type="spellEnd"/>
      <w:r w:rsidRPr="00822437">
        <w:rPr>
          <w:rFonts w:ascii="Times New Roman" w:hAnsi="Times New Roman" w:cs="Times New Roman"/>
          <w:sz w:val="28"/>
          <w:szCs w:val="28"/>
        </w:rPr>
        <w:t>”. Художественный перевод рассказа, ответы на вопросы, деление на смысловые части, выполнение теста по содержанию, пересказ по опорам.</w:t>
      </w:r>
    </w:p>
    <w:p w:rsidR="00C17EDE" w:rsidRPr="00822437" w:rsidRDefault="00C17EDE" w:rsidP="00C17EDE">
      <w:pPr>
        <w:pStyle w:val="a3"/>
        <w:spacing w:line="360" w:lineRule="auto"/>
        <w:jc w:val="both"/>
        <w:rPr>
          <w:rFonts w:ascii="Times New Roman" w:hAnsi="Times New Roman" w:cs="Times New Roman"/>
          <w:sz w:val="28"/>
          <w:szCs w:val="28"/>
        </w:rPr>
      </w:pPr>
      <w:r w:rsidRPr="00C17EDE">
        <w:rPr>
          <w:rFonts w:ascii="Times New Roman" w:hAnsi="Times New Roman" w:cs="Times New Roman"/>
          <w:sz w:val="28"/>
          <w:szCs w:val="28"/>
          <w:u w:val="single"/>
        </w:rPr>
        <w:t>Лексика:</w:t>
      </w:r>
      <w:r w:rsidRPr="00822437">
        <w:rPr>
          <w:rFonts w:ascii="Times New Roman" w:hAnsi="Times New Roman" w:cs="Times New Roman"/>
          <w:sz w:val="28"/>
          <w:szCs w:val="28"/>
        </w:rPr>
        <w:t xml:space="preserve"> 10 – 15 лексических единиц</w:t>
      </w:r>
    </w:p>
    <w:p w:rsidR="00C17EDE" w:rsidRPr="00822437" w:rsidRDefault="00C17EDE" w:rsidP="00C17EDE">
      <w:pPr>
        <w:spacing w:line="360" w:lineRule="auto"/>
        <w:jc w:val="both"/>
        <w:rPr>
          <w:rFonts w:ascii="Times New Roman" w:hAnsi="Times New Roman" w:cs="Times New Roman"/>
          <w:sz w:val="28"/>
          <w:szCs w:val="28"/>
        </w:rPr>
      </w:pPr>
      <w:r w:rsidRPr="00CB74C4">
        <w:rPr>
          <w:rFonts w:ascii="Times New Roman" w:hAnsi="Times New Roman" w:cs="Times New Roman"/>
          <w:sz w:val="28"/>
          <w:szCs w:val="28"/>
        </w:rPr>
        <w:t xml:space="preserve">         </w:t>
      </w:r>
      <w:r w:rsidRPr="00C17EDE">
        <w:rPr>
          <w:rFonts w:ascii="Times New Roman" w:hAnsi="Times New Roman" w:cs="Times New Roman"/>
          <w:sz w:val="28"/>
          <w:szCs w:val="28"/>
          <w:u w:val="single"/>
        </w:rPr>
        <w:t>Грамматика</w:t>
      </w:r>
      <w:r w:rsidRPr="00CB74C4">
        <w:rPr>
          <w:rFonts w:ascii="Times New Roman" w:hAnsi="Times New Roman" w:cs="Times New Roman"/>
          <w:sz w:val="28"/>
          <w:szCs w:val="28"/>
          <w:u w:val="single"/>
        </w:rPr>
        <w:t>:</w:t>
      </w:r>
      <w:r w:rsidRPr="00CB74C4">
        <w:rPr>
          <w:rFonts w:ascii="Times New Roman" w:hAnsi="Times New Roman" w:cs="Times New Roman"/>
          <w:sz w:val="28"/>
          <w:szCs w:val="28"/>
        </w:rPr>
        <w:t xml:space="preserve"> </w:t>
      </w:r>
      <w:r w:rsidRPr="00822437">
        <w:rPr>
          <w:rFonts w:ascii="Times New Roman" w:hAnsi="Times New Roman" w:cs="Times New Roman"/>
          <w:sz w:val="28"/>
          <w:szCs w:val="28"/>
        </w:rPr>
        <w:t>Глаголы</w:t>
      </w:r>
      <w:r w:rsidRPr="00CB74C4">
        <w:rPr>
          <w:rFonts w:ascii="Times New Roman" w:hAnsi="Times New Roman" w:cs="Times New Roman"/>
          <w:sz w:val="28"/>
          <w:szCs w:val="28"/>
        </w:rPr>
        <w:t xml:space="preserve"> “</w:t>
      </w:r>
      <w:r w:rsidRPr="00822437">
        <w:rPr>
          <w:rFonts w:ascii="Times New Roman" w:hAnsi="Times New Roman" w:cs="Times New Roman"/>
          <w:sz w:val="28"/>
          <w:szCs w:val="28"/>
          <w:lang w:val="en-US"/>
        </w:rPr>
        <w:t>to</w:t>
      </w:r>
      <w:r w:rsidRPr="00CB74C4">
        <w:rPr>
          <w:rFonts w:ascii="Times New Roman" w:hAnsi="Times New Roman" w:cs="Times New Roman"/>
          <w:sz w:val="28"/>
          <w:szCs w:val="28"/>
        </w:rPr>
        <w:t xml:space="preserve"> </w:t>
      </w:r>
      <w:r w:rsidRPr="00822437">
        <w:rPr>
          <w:rFonts w:ascii="Times New Roman" w:hAnsi="Times New Roman" w:cs="Times New Roman"/>
          <w:sz w:val="28"/>
          <w:szCs w:val="28"/>
          <w:lang w:val="en-US"/>
        </w:rPr>
        <w:t>be</w:t>
      </w:r>
      <w:r w:rsidRPr="00CB74C4">
        <w:rPr>
          <w:rFonts w:ascii="Times New Roman" w:hAnsi="Times New Roman" w:cs="Times New Roman"/>
          <w:sz w:val="28"/>
          <w:szCs w:val="28"/>
        </w:rPr>
        <w:t>”, “</w:t>
      </w:r>
      <w:r w:rsidRPr="00822437">
        <w:rPr>
          <w:rFonts w:ascii="Times New Roman" w:hAnsi="Times New Roman" w:cs="Times New Roman"/>
          <w:sz w:val="28"/>
          <w:szCs w:val="28"/>
          <w:lang w:val="en-US"/>
        </w:rPr>
        <w:t>to</w:t>
      </w:r>
      <w:r w:rsidRPr="00CB74C4">
        <w:rPr>
          <w:rFonts w:ascii="Times New Roman" w:hAnsi="Times New Roman" w:cs="Times New Roman"/>
          <w:sz w:val="28"/>
          <w:szCs w:val="28"/>
        </w:rPr>
        <w:t xml:space="preserve"> </w:t>
      </w:r>
      <w:r w:rsidRPr="00822437">
        <w:rPr>
          <w:rFonts w:ascii="Times New Roman" w:hAnsi="Times New Roman" w:cs="Times New Roman"/>
          <w:sz w:val="28"/>
          <w:szCs w:val="28"/>
          <w:lang w:val="en-US"/>
        </w:rPr>
        <w:t>have</w:t>
      </w:r>
      <w:r w:rsidRPr="00CB74C4">
        <w:rPr>
          <w:rFonts w:ascii="Times New Roman" w:hAnsi="Times New Roman" w:cs="Times New Roman"/>
          <w:sz w:val="28"/>
          <w:szCs w:val="28"/>
        </w:rPr>
        <w:t xml:space="preserve">”. </w:t>
      </w:r>
      <w:r w:rsidRPr="00822437">
        <w:rPr>
          <w:rFonts w:ascii="Times New Roman" w:hAnsi="Times New Roman" w:cs="Times New Roman"/>
          <w:sz w:val="28"/>
          <w:szCs w:val="28"/>
          <w:lang w:val="en-US"/>
        </w:rPr>
        <w:t>Present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Indefinite</w:t>
      </w:r>
      <w:r w:rsidRPr="00822437">
        <w:rPr>
          <w:rFonts w:ascii="Times New Roman" w:hAnsi="Times New Roman" w:cs="Times New Roman"/>
          <w:sz w:val="28"/>
          <w:szCs w:val="28"/>
        </w:rPr>
        <w:t xml:space="preserve">. </w:t>
      </w:r>
    </w:p>
    <w:p w:rsidR="00C17EDE" w:rsidRPr="00822437" w:rsidRDefault="00C17EDE" w:rsidP="00C17E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2437">
        <w:rPr>
          <w:rFonts w:ascii="Times New Roman" w:hAnsi="Times New Roman" w:cs="Times New Roman"/>
          <w:sz w:val="28"/>
          <w:szCs w:val="28"/>
        </w:rPr>
        <w:t>Порядок слов в повествовательных предложениях</w:t>
      </w:r>
      <w:r w:rsidR="007D2069">
        <w:rPr>
          <w:rFonts w:ascii="Times New Roman" w:hAnsi="Times New Roman" w:cs="Times New Roman"/>
          <w:sz w:val="28"/>
          <w:szCs w:val="28"/>
        </w:rPr>
        <w:t>.</w:t>
      </w:r>
    </w:p>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 xml:space="preserve">Знакомство с писателем </w:t>
      </w:r>
      <w:r w:rsidRPr="00822437">
        <w:rPr>
          <w:rFonts w:ascii="Times New Roman" w:hAnsi="Times New Roman" w:cs="Times New Roman"/>
          <w:sz w:val="28"/>
          <w:szCs w:val="28"/>
          <w:lang w:val="en-US"/>
        </w:rPr>
        <w:t>Charles</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Dickens</w:t>
      </w:r>
      <w:r w:rsidRPr="00822437">
        <w:rPr>
          <w:rFonts w:ascii="Times New Roman" w:hAnsi="Times New Roman" w:cs="Times New Roman"/>
          <w:sz w:val="28"/>
          <w:szCs w:val="28"/>
        </w:rPr>
        <w:t>. Чтение адаптированного  рассказа “</w:t>
      </w:r>
      <w:r w:rsidRPr="00822437">
        <w:rPr>
          <w:rFonts w:ascii="Times New Roman" w:hAnsi="Times New Roman" w:cs="Times New Roman"/>
          <w:sz w:val="28"/>
          <w:szCs w:val="28"/>
          <w:lang w:val="en-US"/>
        </w:rPr>
        <w:t>The</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Magic</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Fish</w:t>
      </w:r>
      <w:r w:rsidRPr="00822437">
        <w:rPr>
          <w:rFonts w:ascii="Times New Roman" w:hAnsi="Times New Roman" w:cs="Times New Roman"/>
          <w:sz w:val="28"/>
          <w:szCs w:val="28"/>
        </w:rPr>
        <w:t>-</w:t>
      </w:r>
      <w:r w:rsidRPr="00822437">
        <w:rPr>
          <w:rFonts w:ascii="Times New Roman" w:hAnsi="Times New Roman" w:cs="Times New Roman"/>
          <w:sz w:val="28"/>
          <w:szCs w:val="28"/>
          <w:lang w:val="en-US"/>
        </w:rPr>
        <w:t>Bone</w:t>
      </w:r>
      <w:r w:rsidRPr="00822437">
        <w:rPr>
          <w:rFonts w:ascii="Times New Roman" w:hAnsi="Times New Roman" w:cs="Times New Roman"/>
          <w:sz w:val="28"/>
          <w:szCs w:val="28"/>
        </w:rPr>
        <w:t xml:space="preserve">”. Детальное понимание рассказа, тест по содержанию, ответы на вопросы, пересказ от имени </w:t>
      </w:r>
      <w:r w:rsidRPr="00822437">
        <w:rPr>
          <w:rFonts w:ascii="Times New Roman" w:hAnsi="Times New Roman" w:cs="Times New Roman"/>
          <w:sz w:val="28"/>
          <w:szCs w:val="28"/>
          <w:lang w:val="en-US"/>
        </w:rPr>
        <w:t>Alicia</w:t>
      </w:r>
      <w:r w:rsidRPr="00822437">
        <w:rPr>
          <w:rFonts w:ascii="Times New Roman" w:hAnsi="Times New Roman" w:cs="Times New Roman"/>
          <w:sz w:val="28"/>
          <w:szCs w:val="28"/>
        </w:rPr>
        <w:t>, высказывание своего отношения к прочитанному.</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Лексика:</w:t>
      </w:r>
      <w:r w:rsidRPr="00822437">
        <w:rPr>
          <w:rFonts w:ascii="Times New Roman" w:hAnsi="Times New Roman" w:cs="Times New Roman"/>
          <w:sz w:val="28"/>
          <w:szCs w:val="28"/>
        </w:rPr>
        <w:t xml:space="preserve"> 10-15 лексических единиц.</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Глаголы </w:t>
      </w:r>
      <w:r w:rsidRPr="00822437">
        <w:rPr>
          <w:rFonts w:ascii="Times New Roman" w:hAnsi="Times New Roman" w:cs="Times New Roman"/>
          <w:sz w:val="28"/>
          <w:szCs w:val="28"/>
          <w:lang w:val="en-US"/>
        </w:rPr>
        <w:t>must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can</w:t>
      </w:r>
      <w:r w:rsidRPr="00822437">
        <w:rPr>
          <w:rFonts w:ascii="Times New Roman" w:hAnsi="Times New Roman" w:cs="Times New Roman"/>
          <w:sz w:val="28"/>
          <w:szCs w:val="28"/>
        </w:rPr>
        <w:t>. Порядок слов в вопросительных, отрицательных предложениях.</w:t>
      </w:r>
    </w:p>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 xml:space="preserve">Знакомство с биографией писателя </w:t>
      </w:r>
      <w:r w:rsidRPr="00822437">
        <w:rPr>
          <w:rFonts w:ascii="Times New Roman" w:hAnsi="Times New Roman" w:cs="Times New Roman"/>
          <w:sz w:val="28"/>
          <w:szCs w:val="28"/>
          <w:lang w:val="en-US"/>
        </w:rPr>
        <w:t>James</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M</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Barrie</w:t>
      </w:r>
      <w:r w:rsidRPr="00822437">
        <w:rPr>
          <w:rFonts w:ascii="Times New Roman" w:hAnsi="Times New Roman" w:cs="Times New Roman"/>
          <w:sz w:val="28"/>
          <w:szCs w:val="28"/>
        </w:rPr>
        <w:t>. Чтение адаптированного рассказа “</w:t>
      </w:r>
      <w:r w:rsidRPr="00822437">
        <w:rPr>
          <w:rFonts w:ascii="Times New Roman" w:hAnsi="Times New Roman" w:cs="Times New Roman"/>
          <w:sz w:val="28"/>
          <w:szCs w:val="28"/>
          <w:lang w:val="en-US"/>
        </w:rPr>
        <w:t>Peter</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Pan</w:t>
      </w:r>
      <w:r w:rsidRPr="00822437">
        <w:rPr>
          <w:rFonts w:ascii="Times New Roman" w:hAnsi="Times New Roman" w:cs="Times New Roman"/>
          <w:sz w:val="28"/>
          <w:szCs w:val="28"/>
        </w:rPr>
        <w:t>”. Художественный перевод рассказа, выполнение теста по содержанию, ответы на вопросы, выражение своего отношения к прочитанному.</w:t>
      </w:r>
    </w:p>
    <w:p w:rsidR="00C17EDE" w:rsidRPr="00822437" w:rsidRDefault="00C17EDE" w:rsidP="00C17EDE">
      <w:pPr>
        <w:pStyle w:val="a3"/>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Чтение</w:t>
      </w:r>
      <w:r w:rsidRPr="00822437">
        <w:rPr>
          <w:rFonts w:ascii="Times New Roman" w:hAnsi="Times New Roman" w:cs="Times New Roman"/>
          <w:sz w:val="28"/>
          <w:szCs w:val="28"/>
          <w:lang w:val="en-US"/>
        </w:rPr>
        <w:t xml:space="preserve"> </w:t>
      </w:r>
      <w:r w:rsidRPr="00822437">
        <w:rPr>
          <w:rFonts w:ascii="Times New Roman" w:hAnsi="Times New Roman" w:cs="Times New Roman"/>
          <w:sz w:val="28"/>
          <w:szCs w:val="28"/>
        </w:rPr>
        <w:t>рассказа</w:t>
      </w:r>
      <w:r w:rsidRPr="00822437">
        <w:rPr>
          <w:rFonts w:ascii="Times New Roman" w:hAnsi="Times New Roman" w:cs="Times New Roman"/>
          <w:sz w:val="28"/>
          <w:szCs w:val="28"/>
          <w:lang w:val="en-US"/>
        </w:rPr>
        <w:t xml:space="preserve"> “Jack and the Beanstalk”. </w:t>
      </w:r>
      <w:r w:rsidRPr="00822437">
        <w:rPr>
          <w:rFonts w:ascii="Times New Roman" w:hAnsi="Times New Roman" w:cs="Times New Roman"/>
          <w:sz w:val="28"/>
          <w:szCs w:val="28"/>
        </w:rPr>
        <w:t>Деление рассказа на смысловые части, выбор заголовка для каждой части, ответы на вопросы по содержанию рассказа, пересказ по опорам.</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 xml:space="preserve">Лексика: </w:t>
      </w:r>
      <w:r w:rsidRPr="00822437">
        <w:rPr>
          <w:rFonts w:ascii="Times New Roman" w:hAnsi="Times New Roman" w:cs="Times New Roman"/>
          <w:sz w:val="28"/>
          <w:szCs w:val="28"/>
        </w:rPr>
        <w:t>20 лексических единиц</w:t>
      </w:r>
    </w:p>
    <w:p w:rsidR="00C17EDE" w:rsidRPr="00822437" w:rsidRDefault="00C17EDE" w:rsidP="007D2069">
      <w:pPr>
        <w:spacing w:line="360" w:lineRule="auto"/>
        <w:ind w:left="615"/>
        <w:rPr>
          <w:rFonts w:ascii="Times New Roman" w:hAnsi="Times New Roman" w:cs="Times New Roman"/>
          <w:sz w:val="28"/>
          <w:szCs w:val="28"/>
        </w:rPr>
      </w:pPr>
      <w:r w:rsidRPr="007D2069">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Личные местоимения в и</w:t>
      </w:r>
      <w:r w:rsidR="007D2069">
        <w:rPr>
          <w:rFonts w:ascii="Times New Roman" w:hAnsi="Times New Roman" w:cs="Times New Roman"/>
          <w:sz w:val="28"/>
          <w:szCs w:val="28"/>
        </w:rPr>
        <w:t xml:space="preserve">менительном и объектном </w:t>
      </w:r>
      <w:r w:rsidR="007D2069" w:rsidRPr="007D2069">
        <w:rPr>
          <w:rFonts w:ascii="Times New Roman" w:hAnsi="Times New Roman" w:cs="Times New Roman"/>
          <w:sz w:val="28"/>
          <w:szCs w:val="28"/>
        </w:rPr>
        <w:t>падеже.</w:t>
      </w:r>
      <w:r w:rsidR="007D2069">
        <w:rPr>
          <w:rFonts w:ascii="Times New Roman" w:hAnsi="Times New Roman" w:cs="Times New Roman"/>
          <w:sz w:val="28"/>
          <w:szCs w:val="28"/>
        </w:rPr>
        <w:t xml:space="preserve">     </w:t>
      </w:r>
      <w:r w:rsidRPr="00822437">
        <w:rPr>
          <w:rFonts w:ascii="Times New Roman" w:hAnsi="Times New Roman" w:cs="Times New Roman"/>
          <w:sz w:val="28"/>
          <w:szCs w:val="28"/>
        </w:rPr>
        <w:t xml:space="preserve">              </w:t>
      </w:r>
      <w:r w:rsidR="007D2069">
        <w:rPr>
          <w:rFonts w:ascii="Times New Roman" w:hAnsi="Times New Roman" w:cs="Times New Roman"/>
          <w:sz w:val="28"/>
          <w:szCs w:val="28"/>
        </w:rPr>
        <w:t xml:space="preserve"> </w:t>
      </w:r>
      <w:r w:rsidRPr="00822437">
        <w:rPr>
          <w:rFonts w:ascii="Times New Roman" w:hAnsi="Times New Roman" w:cs="Times New Roman"/>
          <w:sz w:val="28"/>
          <w:szCs w:val="28"/>
          <w:lang w:val="en-US"/>
        </w:rPr>
        <w:t>Past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Indefinite</w:t>
      </w:r>
      <w:r w:rsidRPr="00822437">
        <w:rPr>
          <w:rFonts w:ascii="Times New Roman" w:hAnsi="Times New Roman" w:cs="Times New Roman"/>
          <w:sz w:val="28"/>
          <w:szCs w:val="28"/>
        </w:rPr>
        <w:t>. Правильные, неправильные глаголы.</w:t>
      </w:r>
    </w:p>
    <w:p w:rsidR="00C17EDE" w:rsidRPr="00822437" w:rsidRDefault="00C17EDE" w:rsidP="00C17EDE">
      <w:pPr>
        <w:pStyle w:val="a3"/>
        <w:numPr>
          <w:ilvl w:val="0"/>
          <w:numId w:val="8"/>
        </w:numPr>
        <w:spacing w:line="360" w:lineRule="auto"/>
        <w:ind w:left="360"/>
        <w:jc w:val="both"/>
        <w:rPr>
          <w:rFonts w:ascii="Times New Roman" w:hAnsi="Times New Roman" w:cs="Times New Roman"/>
          <w:sz w:val="28"/>
          <w:szCs w:val="28"/>
        </w:rPr>
      </w:pPr>
      <w:r w:rsidRPr="00822437">
        <w:rPr>
          <w:rFonts w:ascii="Times New Roman" w:hAnsi="Times New Roman" w:cs="Times New Roman"/>
          <w:sz w:val="28"/>
          <w:szCs w:val="28"/>
        </w:rPr>
        <w:lastRenderedPageBreak/>
        <w:t xml:space="preserve">Знакомство с биографией писателя </w:t>
      </w:r>
      <w:r w:rsidRPr="00822437">
        <w:rPr>
          <w:rFonts w:ascii="Times New Roman" w:hAnsi="Times New Roman" w:cs="Times New Roman"/>
          <w:sz w:val="28"/>
          <w:szCs w:val="28"/>
          <w:lang w:val="en-US"/>
        </w:rPr>
        <w:t>Lewis</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Carroll</w:t>
      </w:r>
      <w:r w:rsidRPr="00822437">
        <w:rPr>
          <w:rFonts w:ascii="Times New Roman" w:hAnsi="Times New Roman" w:cs="Times New Roman"/>
          <w:sz w:val="28"/>
          <w:szCs w:val="28"/>
        </w:rPr>
        <w:t>. Чтение адаптированного рассказа “</w:t>
      </w:r>
      <w:r w:rsidRPr="00822437">
        <w:rPr>
          <w:rFonts w:ascii="Times New Roman" w:hAnsi="Times New Roman" w:cs="Times New Roman"/>
          <w:sz w:val="28"/>
          <w:szCs w:val="28"/>
          <w:lang w:val="en-US"/>
        </w:rPr>
        <w:t>Alice</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in</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Wonderland</w:t>
      </w:r>
      <w:r w:rsidRPr="00822437">
        <w:rPr>
          <w:rFonts w:ascii="Times New Roman" w:hAnsi="Times New Roman" w:cs="Times New Roman"/>
          <w:sz w:val="28"/>
          <w:szCs w:val="28"/>
        </w:rPr>
        <w:t xml:space="preserve">”. Художественный перевод текста. Выполнение теста по содержанию прочитанного, ответы на вопросы. Пересказ 1 части. </w:t>
      </w:r>
      <w:proofErr w:type="spellStart"/>
      <w:r w:rsidRPr="00822437">
        <w:rPr>
          <w:rFonts w:ascii="Times New Roman" w:hAnsi="Times New Roman" w:cs="Times New Roman"/>
          <w:sz w:val="28"/>
          <w:szCs w:val="28"/>
        </w:rPr>
        <w:t>Инсценирование</w:t>
      </w:r>
      <w:proofErr w:type="spellEnd"/>
      <w:r w:rsidRPr="00822437">
        <w:rPr>
          <w:rFonts w:ascii="Times New Roman" w:hAnsi="Times New Roman" w:cs="Times New Roman"/>
          <w:sz w:val="28"/>
          <w:szCs w:val="28"/>
        </w:rPr>
        <w:t xml:space="preserve"> 2 части рассказа.</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Лексика:</w:t>
      </w:r>
      <w:r w:rsidRPr="00822437">
        <w:rPr>
          <w:rFonts w:ascii="Times New Roman" w:hAnsi="Times New Roman" w:cs="Times New Roman"/>
          <w:sz w:val="28"/>
          <w:szCs w:val="28"/>
        </w:rPr>
        <w:t xml:space="preserve"> 15-20 лексических единиц.</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Повелительное наклонение. Степени сравнения прилагательных и наречий. </w:t>
      </w:r>
    </w:p>
    <w:p w:rsidR="00C17EDE" w:rsidRPr="00822437" w:rsidRDefault="00C17EDE" w:rsidP="00C17EDE">
      <w:pPr>
        <w:pStyle w:val="a3"/>
        <w:spacing w:line="360" w:lineRule="auto"/>
        <w:jc w:val="both"/>
        <w:rPr>
          <w:rFonts w:ascii="Times New Roman" w:hAnsi="Times New Roman" w:cs="Times New Roman"/>
          <w:sz w:val="28"/>
          <w:szCs w:val="28"/>
        </w:rPr>
      </w:pPr>
    </w:p>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 xml:space="preserve">Знакомство с биографией писателя </w:t>
      </w:r>
      <w:r w:rsidRPr="00822437">
        <w:rPr>
          <w:rFonts w:ascii="Times New Roman" w:hAnsi="Times New Roman" w:cs="Times New Roman"/>
          <w:sz w:val="28"/>
          <w:szCs w:val="28"/>
          <w:lang w:val="en-US"/>
        </w:rPr>
        <w:t>Pamela</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L</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Travers</w:t>
      </w:r>
      <w:r w:rsidRPr="00822437">
        <w:rPr>
          <w:rFonts w:ascii="Times New Roman" w:hAnsi="Times New Roman" w:cs="Times New Roman"/>
          <w:sz w:val="28"/>
          <w:szCs w:val="28"/>
        </w:rPr>
        <w:t>. Чтение адаптированного рассказа “</w:t>
      </w:r>
      <w:r w:rsidRPr="00822437">
        <w:rPr>
          <w:rFonts w:ascii="Times New Roman" w:hAnsi="Times New Roman" w:cs="Times New Roman"/>
          <w:sz w:val="28"/>
          <w:szCs w:val="28"/>
          <w:lang w:val="en-US"/>
        </w:rPr>
        <w:t>Marry</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Poppins</w:t>
      </w:r>
      <w:r w:rsidRPr="00822437">
        <w:rPr>
          <w:rFonts w:ascii="Times New Roman" w:hAnsi="Times New Roman" w:cs="Times New Roman"/>
          <w:sz w:val="28"/>
          <w:szCs w:val="28"/>
        </w:rPr>
        <w:t xml:space="preserve">”. Художественный перевод, выполнение теста по содержанию (выбор правильного продолжения предложения; определение правильного/неправильного предложения, исправление неправильного; определение «кто сказал следующие выражения?»), ответы на вопросы по тексту, </w:t>
      </w:r>
      <w:proofErr w:type="spellStart"/>
      <w:r w:rsidRPr="00822437">
        <w:rPr>
          <w:rFonts w:ascii="Times New Roman" w:hAnsi="Times New Roman" w:cs="Times New Roman"/>
          <w:sz w:val="28"/>
          <w:szCs w:val="28"/>
        </w:rPr>
        <w:t>инсценирование</w:t>
      </w:r>
      <w:proofErr w:type="spellEnd"/>
      <w:r w:rsidRPr="00822437">
        <w:rPr>
          <w:rFonts w:ascii="Times New Roman" w:hAnsi="Times New Roman" w:cs="Times New Roman"/>
          <w:sz w:val="28"/>
          <w:szCs w:val="28"/>
        </w:rPr>
        <w:t>.</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Лексика:</w:t>
      </w:r>
      <w:r w:rsidRPr="00822437">
        <w:rPr>
          <w:rFonts w:ascii="Times New Roman" w:hAnsi="Times New Roman" w:cs="Times New Roman"/>
          <w:sz w:val="28"/>
          <w:szCs w:val="28"/>
        </w:rPr>
        <w:t xml:space="preserve"> 15 лексических единиц.</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Указательные местоимения. Предлоги.</w:t>
      </w:r>
    </w:p>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 xml:space="preserve">Знакомство с писателем </w:t>
      </w:r>
      <w:r w:rsidRPr="00822437">
        <w:rPr>
          <w:rFonts w:ascii="Times New Roman" w:hAnsi="Times New Roman" w:cs="Times New Roman"/>
          <w:sz w:val="28"/>
          <w:szCs w:val="28"/>
          <w:lang w:val="en-US"/>
        </w:rPr>
        <w:t>Jack</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London</w:t>
      </w:r>
      <w:r w:rsidRPr="00822437">
        <w:rPr>
          <w:rFonts w:ascii="Times New Roman" w:hAnsi="Times New Roman" w:cs="Times New Roman"/>
          <w:sz w:val="28"/>
          <w:szCs w:val="28"/>
        </w:rPr>
        <w:t>. Чтение адаптированного рассказа “</w:t>
      </w:r>
      <w:r w:rsidRPr="00822437">
        <w:rPr>
          <w:rFonts w:ascii="Times New Roman" w:hAnsi="Times New Roman" w:cs="Times New Roman"/>
          <w:sz w:val="28"/>
          <w:szCs w:val="28"/>
          <w:lang w:val="en-US"/>
        </w:rPr>
        <w:t>White</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Fang</w:t>
      </w:r>
      <w:r w:rsidRPr="00822437">
        <w:rPr>
          <w:rFonts w:ascii="Times New Roman" w:hAnsi="Times New Roman" w:cs="Times New Roman"/>
          <w:sz w:val="28"/>
          <w:szCs w:val="28"/>
        </w:rPr>
        <w:t>”. Детальное понимание прочитанного, перевод предложений с новой лексикой, характеристика отношения Белого Клыка к своему новому хозяину, ответы на вопросы, переводные задания, выражение своего отношения к прочитанному.</w:t>
      </w:r>
    </w:p>
    <w:p w:rsidR="00C17EDE" w:rsidRPr="00822437" w:rsidRDefault="00C17EDE" w:rsidP="00C17EDE">
      <w:pPr>
        <w:pStyle w:val="a3"/>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Чтение адаптированного рассказа ”</w:t>
      </w:r>
      <w:r w:rsidRPr="00822437">
        <w:rPr>
          <w:rFonts w:ascii="Times New Roman" w:hAnsi="Times New Roman" w:cs="Times New Roman"/>
          <w:sz w:val="28"/>
          <w:szCs w:val="28"/>
          <w:lang w:val="en-US"/>
        </w:rPr>
        <w:t>Spot</w:t>
      </w:r>
      <w:r w:rsidRPr="00822437">
        <w:rPr>
          <w:rFonts w:ascii="Times New Roman" w:hAnsi="Times New Roman" w:cs="Times New Roman"/>
          <w:sz w:val="28"/>
          <w:szCs w:val="28"/>
        </w:rPr>
        <w:t>”. Детальное понимание рассказа, характеристика Спота, ответы на вопросы по содержанию рассказа, переводные задания, выявление основной идеи рассказа, пересказ по опорам. Сочинение «Моё отношение к собаке Спот».</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Лексика:</w:t>
      </w:r>
      <w:r w:rsidRPr="00822437">
        <w:rPr>
          <w:rFonts w:ascii="Times New Roman" w:hAnsi="Times New Roman" w:cs="Times New Roman"/>
          <w:sz w:val="28"/>
          <w:szCs w:val="28"/>
        </w:rPr>
        <w:t xml:space="preserve"> 45 лексических единиц</w:t>
      </w:r>
    </w:p>
    <w:p w:rsidR="00C17EDE" w:rsidRPr="00822437" w:rsidRDefault="00C17EDE" w:rsidP="007D2069">
      <w:pPr>
        <w:spacing w:line="360" w:lineRule="auto"/>
        <w:ind w:left="708"/>
        <w:jc w:val="both"/>
        <w:rPr>
          <w:rFonts w:ascii="Times New Roman" w:hAnsi="Times New Roman" w:cs="Times New Roman"/>
          <w:sz w:val="28"/>
          <w:szCs w:val="28"/>
        </w:rPr>
      </w:pPr>
      <w:r w:rsidRPr="007D2069">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Образование и употребление </w:t>
      </w:r>
      <w:r w:rsidRPr="00822437">
        <w:rPr>
          <w:rFonts w:ascii="Times New Roman" w:hAnsi="Times New Roman" w:cs="Times New Roman"/>
          <w:sz w:val="28"/>
          <w:szCs w:val="28"/>
          <w:lang w:val="en-US"/>
        </w:rPr>
        <w:t>Present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Continuous</w:t>
      </w:r>
      <w:r w:rsidRPr="00822437">
        <w:rPr>
          <w:rFonts w:ascii="Times New Roman" w:hAnsi="Times New Roman" w:cs="Times New Roman"/>
          <w:sz w:val="28"/>
          <w:szCs w:val="28"/>
        </w:rPr>
        <w:t xml:space="preserve">. </w:t>
      </w:r>
      <w:r w:rsidR="007D2069">
        <w:rPr>
          <w:rFonts w:ascii="Times New Roman" w:hAnsi="Times New Roman" w:cs="Times New Roman"/>
          <w:sz w:val="28"/>
          <w:szCs w:val="28"/>
        </w:rPr>
        <w:t xml:space="preserve">Повествовательные, </w:t>
      </w:r>
      <w:r w:rsidRPr="00822437">
        <w:rPr>
          <w:rFonts w:ascii="Times New Roman" w:hAnsi="Times New Roman" w:cs="Times New Roman"/>
          <w:sz w:val="28"/>
          <w:szCs w:val="28"/>
        </w:rPr>
        <w:t xml:space="preserve">отрицательные и вопросительные предложения в </w:t>
      </w:r>
      <w:r w:rsidRPr="00822437">
        <w:rPr>
          <w:rFonts w:ascii="Times New Roman" w:hAnsi="Times New Roman" w:cs="Times New Roman"/>
          <w:sz w:val="28"/>
          <w:szCs w:val="28"/>
          <w:lang w:val="en-US"/>
        </w:rPr>
        <w:t>Present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Continuous</w:t>
      </w:r>
      <w:r w:rsidRPr="00822437">
        <w:rPr>
          <w:rFonts w:ascii="Times New Roman" w:hAnsi="Times New Roman" w:cs="Times New Roman"/>
          <w:sz w:val="28"/>
          <w:szCs w:val="28"/>
        </w:rPr>
        <w:t xml:space="preserve">. Образование и употребление </w:t>
      </w:r>
      <w:r w:rsidRPr="00822437">
        <w:rPr>
          <w:rFonts w:ascii="Times New Roman" w:hAnsi="Times New Roman" w:cs="Times New Roman"/>
          <w:sz w:val="28"/>
          <w:szCs w:val="28"/>
          <w:lang w:val="en-US"/>
        </w:rPr>
        <w:t>Past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Continuous</w:t>
      </w:r>
      <w:r w:rsidRPr="00822437">
        <w:rPr>
          <w:rFonts w:ascii="Times New Roman" w:hAnsi="Times New Roman" w:cs="Times New Roman"/>
          <w:sz w:val="28"/>
          <w:szCs w:val="28"/>
        </w:rPr>
        <w:t>.</w:t>
      </w:r>
    </w:p>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lastRenderedPageBreak/>
        <w:t xml:space="preserve">Знакомство с писателем </w:t>
      </w:r>
      <w:r w:rsidRPr="00822437">
        <w:rPr>
          <w:rFonts w:ascii="Times New Roman" w:hAnsi="Times New Roman" w:cs="Times New Roman"/>
          <w:sz w:val="28"/>
          <w:szCs w:val="28"/>
          <w:lang w:val="en-US"/>
        </w:rPr>
        <w:t>Oscar</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Wilde</w:t>
      </w:r>
      <w:r w:rsidRPr="00822437">
        <w:rPr>
          <w:rFonts w:ascii="Times New Roman" w:hAnsi="Times New Roman" w:cs="Times New Roman"/>
          <w:sz w:val="28"/>
          <w:szCs w:val="28"/>
        </w:rPr>
        <w:t>. Чтение рассказа “</w:t>
      </w:r>
      <w:r w:rsidRPr="00822437">
        <w:rPr>
          <w:rFonts w:ascii="Times New Roman" w:hAnsi="Times New Roman" w:cs="Times New Roman"/>
          <w:sz w:val="28"/>
          <w:szCs w:val="28"/>
          <w:lang w:val="en-US"/>
        </w:rPr>
        <w:t>The</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Selfish</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Giant</w:t>
      </w:r>
      <w:r w:rsidRPr="00822437">
        <w:rPr>
          <w:rFonts w:ascii="Times New Roman" w:hAnsi="Times New Roman" w:cs="Times New Roman"/>
          <w:sz w:val="28"/>
          <w:szCs w:val="28"/>
        </w:rPr>
        <w:t>”. Детальное понимание прочитанного, нахождение характеристики великана, ответы на вопросы, пересказ текста, выражение своего отношения к прочитанному. Написание сочинения «Почему в саду великана не наступала весна?»</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 xml:space="preserve">Лексика: </w:t>
      </w:r>
      <w:r w:rsidRPr="00822437">
        <w:rPr>
          <w:rFonts w:ascii="Times New Roman" w:hAnsi="Times New Roman" w:cs="Times New Roman"/>
          <w:sz w:val="28"/>
          <w:szCs w:val="28"/>
        </w:rPr>
        <w:t>20-25 лексических единиц.</w:t>
      </w:r>
    </w:p>
    <w:p w:rsidR="00C17EDE" w:rsidRPr="00822437" w:rsidRDefault="00C17EDE" w:rsidP="007D2069">
      <w:pPr>
        <w:spacing w:line="360" w:lineRule="auto"/>
        <w:ind w:left="708"/>
        <w:jc w:val="both"/>
        <w:rPr>
          <w:rFonts w:ascii="Times New Roman" w:hAnsi="Times New Roman" w:cs="Times New Roman"/>
          <w:sz w:val="28"/>
          <w:szCs w:val="28"/>
        </w:rPr>
      </w:pPr>
      <w:r w:rsidRPr="007D2069">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Вопросительные местоимения. Образование и </w:t>
      </w:r>
      <w:r w:rsidR="007D2069">
        <w:rPr>
          <w:rFonts w:ascii="Times New Roman" w:hAnsi="Times New Roman" w:cs="Times New Roman"/>
          <w:sz w:val="28"/>
          <w:szCs w:val="28"/>
        </w:rPr>
        <w:t xml:space="preserve"> </w:t>
      </w:r>
      <w:r w:rsidRPr="00822437">
        <w:rPr>
          <w:rFonts w:ascii="Times New Roman" w:hAnsi="Times New Roman" w:cs="Times New Roman"/>
          <w:sz w:val="28"/>
          <w:szCs w:val="28"/>
        </w:rPr>
        <w:t xml:space="preserve">употребление </w:t>
      </w:r>
      <w:r w:rsidRPr="00822437">
        <w:rPr>
          <w:rFonts w:ascii="Times New Roman" w:hAnsi="Times New Roman" w:cs="Times New Roman"/>
          <w:sz w:val="28"/>
          <w:szCs w:val="28"/>
          <w:lang w:val="en-US"/>
        </w:rPr>
        <w:t>Present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Perfect</w:t>
      </w:r>
      <w:r w:rsidRPr="00822437">
        <w:rPr>
          <w:rFonts w:ascii="Times New Roman" w:hAnsi="Times New Roman" w:cs="Times New Roman"/>
          <w:sz w:val="28"/>
          <w:szCs w:val="28"/>
        </w:rPr>
        <w:t xml:space="preserve">. Повествовательные, отрицательные и вопросительные предложения в  </w:t>
      </w:r>
      <w:r w:rsidRPr="00822437">
        <w:rPr>
          <w:rFonts w:ascii="Times New Roman" w:hAnsi="Times New Roman" w:cs="Times New Roman"/>
          <w:sz w:val="28"/>
          <w:szCs w:val="28"/>
          <w:lang w:val="en-US"/>
        </w:rPr>
        <w:t>Present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Perfect</w:t>
      </w:r>
      <w:r w:rsidRPr="00822437">
        <w:rPr>
          <w:rFonts w:ascii="Times New Roman" w:hAnsi="Times New Roman" w:cs="Times New Roman"/>
          <w:sz w:val="28"/>
          <w:szCs w:val="28"/>
        </w:rPr>
        <w:t>.</w:t>
      </w:r>
    </w:p>
    <w:p w:rsidR="00C17EDE" w:rsidRPr="00822437" w:rsidRDefault="00C17EDE" w:rsidP="00C17EDE">
      <w:pPr>
        <w:pStyle w:val="a3"/>
        <w:numPr>
          <w:ilvl w:val="0"/>
          <w:numId w:val="8"/>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 xml:space="preserve">Знакомство с биографией писателя </w:t>
      </w:r>
      <w:r w:rsidRPr="00822437">
        <w:rPr>
          <w:rFonts w:ascii="Times New Roman" w:hAnsi="Times New Roman" w:cs="Times New Roman"/>
          <w:sz w:val="28"/>
          <w:szCs w:val="28"/>
          <w:lang w:val="en-US"/>
        </w:rPr>
        <w:t>R</w:t>
      </w:r>
      <w:r w:rsidRPr="00822437">
        <w:rPr>
          <w:rFonts w:ascii="Times New Roman" w:hAnsi="Times New Roman" w:cs="Times New Roman"/>
          <w:sz w:val="28"/>
          <w:szCs w:val="28"/>
        </w:rPr>
        <w:t>.</w:t>
      </w:r>
      <w:r w:rsidRPr="00822437">
        <w:rPr>
          <w:rFonts w:ascii="Times New Roman" w:hAnsi="Times New Roman" w:cs="Times New Roman"/>
          <w:sz w:val="28"/>
          <w:szCs w:val="28"/>
          <w:lang w:val="en-US"/>
        </w:rPr>
        <w:t>L</w:t>
      </w:r>
      <w:r w:rsidRPr="00822437">
        <w:rPr>
          <w:rFonts w:ascii="Times New Roman" w:hAnsi="Times New Roman" w:cs="Times New Roman"/>
          <w:sz w:val="28"/>
          <w:szCs w:val="28"/>
        </w:rPr>
        <w:t>.</w:t>
      </w:r>
      <w:r w:rsidRPr="00822437">
        <w:rPr>
          <w:rFonts w:ascii="Times New Roman" w:hAnsi="Times New Roman" w:cs="Times New Roman"/>
          <w:sz w:val="28"/>
          <w:szCs w:val="28"/>
          <w:lang w:val="en-US"/>
        </w:rPr>
        <w:t>Stevenson</w:t>
      </w:r>
      <w:r w:rsidRPr="00822437">
        <w:rPr>
          <w:rFonts w:ascii="Times New Roman" w:hAnsi="Times New Roman" w:cs="Times New Roman"/>
          <w:sz w:val="28"/>
          <w:szCs w:val="28"/>
        </w:rPr>
        <w:t>. Чтение адаптированного рассказа “</w:t>
      </w:r>
      <w:r w:rsidRPr="00822437">
        <w:rPr>
          <w:rFonts w:ascii="Times New Roman" w:hAnsi="Times New Roman" w:cs="Times New Roman"/>
          <w:sz w:val="28"/>
          <w:szCs w:val="28"/>
          <w:lang w:val="en-US"/>
        </w:rPr>
        <w:t>Kidnapped</w:t>
      </w:r>
      <w:r w:rsidRPr="00822437">
        <w:rPr>
          <w:rFonts w:ascii="Times New Roman" w:hAnsi="Times New Roman" w:cs="Times New Roman"/>
          <w:sz w:val="28"/>
          <w:szCs w:val="28"/>
        </w:rPr>
        <w:t>”. Художественный перевод рассказа, ответы на вопросы, деление текста на смысловые абзацы, выделение главных слов, словосочетаний, нахождение предложений, передающих главные события, описание Дэвида, дяди Дэвида, дома, где живёт дядя Дэвида, пересказ по опорам.</w:t>
      </w:r>
    </w:p>
    <w:p w:rsidR="00C17EDE" w:rsidRPr="00822437" w:rsidRDefault="00C17EDE" w:rsidP="00C17EDE">
      <w:pPr>
        <w:pStyle w:val="a3"/>
        <w:spacing w:line="360" w:lineRule="auto"/>
        <w:jc w:val="both"/>
        <w:rPr>
          <w:rFonts w:ascii="Times New Roman" w:hAnsi="Times New Roman" w:cs="Times New Roman"/>
          <w:sz w:val="28"/>
          <w:szCs w:val="28"/>
        </w:rPr>
      </w:pPr>
      <w:r w:rsidRPr="007D2069">
        <w:rPr>
          <w:rFonts w:ascii="Times New Roman" w:hAnsi="Times New Roman" w:cs="Times New Roman"/>
          <w:sz w:val="28"/>
          <w:szCs w:val="28"/>
          <w:u w:val="single"/>
        </w:rPr>
        <w:t>Лексика:</w:t>
      </w:r>
      <w:r w:rsidRPr="00822437">
        <w:rPr>
          <w:rFonts w:ascii="Times New Roman" w:hAnsi="Times New Roman" w:cs="Times New Roman"/>
          <w:sz w:val="28"/>
          <w:szCs w:val="28"/>
        </w:rPr>
        <w:t xml:space="preserve"> 15-20 лексических единиц.</w:t>
      </w:r>
    </w:p>
    <w:p w:rsidR="00C17EDE" w:rsidRPr="00822437" w:rsidRDefault="00C17EDE" w:rsidP="007D2069">
      <w:pPr>
        <w:spacing w:line="360" w:lineRule="auto"/>
        <w:ind w:left="708"/>
        <w:jc w:val="both"/>
        <w:rPr>
          <w:rFonts w:ascii="Times New Roman" w:hAnsi="Times New Roman" w:cs="Times New Roman"/>
          <w:sz w:val="28"/>
          <w:szCs w:val="28"/>
        </w:rPr>
      </w:pPr>
      <w:r w:rsidRPr="007D2069">
        <w:rPr>
          <w:rFonts w:ascii="Times New Roman" w:hAnsi="Times New Roman" w:cs="Times New Roman"/>
          <w:sz w:val="28"/>
          <w:szCs w:val="28"/>
          <w:u w:val="single"/>
        </w:rPr>
        <w:t>Грамматика:</w:t>
      </w:r>
      <w:r w:rsidRPr="00822437">
        <w:rPr>
          <w:rFonts w:ascii="Times New Roman" w:hAnsi="Times New Roman" w:cs="Times New Roman"/>
          <w:sz w:val="28"/>
          <w:szCs w:val="28"/>
        </w:rPr>
        <w:t xml:space="preserve"> Образование и употребление </w:t>
      </w:r>
      <w:r w:rsidRPr="00822437">
        <w:rPr>
          <w:rFonts w:ascii="Times New Roman" w:hAnsi="Times New Roman" w:cs="Times New Roman"/>
          <w:sz w:val="28"/>
          <w:szCs w:val="28"/>
          <w:lang w:val="en-US"/>
        </w:rPr>
        <w:t>Past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Perfect</w:t>
      </w:r>
      <w:r w:rsidRPr="00822437">
        <w:rPr>
          <w:rFonts w:ascii="Times New Roman" w:hAnsi="Times New Roman" w:cs="Times New Roman"/>
          <w:sz w:val="28"/>
          <w:szCs w:val="28"/>
        </w:rPr>
        <w:t xml:space="preserve">. Повествовательные, отрицательные и вопросительные предложения в </w:t>
      </w:r>
      <w:r w:rsidRPr="00822437">
        <w:rPr>
          <w:rFonts w:ascii="Times New Roman" w:hAnsi="Times New Roman" w:cs="Times New Roman"/>
          <w:sz w:val="28"/>
          <w:szCs w:val="28"/>
          <w:lang w:val="en-US"/>
        </w:rPr>
        <w:t>Past</w:t>
      </w:r>
      <w:r w:rsidRPr="00822437">
        <w:rPr>
          <w:rFonts w:ascii="Times New Roman" w:hAnsi="Times New Roman" w:cs="Times New Roman"/>
          <w:sz w:val="28"/>
          <w:szCs w:val="28"/>
        </w:rPr>
        <w:t xml:space="preserve"> </w:t>
      </w:r>
      <w:r w:rsidRPr="00822437">
        <w:rPr>
          <w:rFonts w:ascii="Times New Roman" w:hAnsi="Times New Roman" w:cs="Times New Roman"/>
          <w:sz w:val="28"/>
          <w:szCs w:val="28"/>
          <w:lang w:val="en-US"/>
        </w:rPr>
        <w:t>Perfect</w:t>
      </w:r>
    </w:p>
    <w:p w:rsidR="00C17EDE" w:rsidRPr="00822437" w:rsidRDefault="00C17EDE" w:rsidP="007D2069">
      <w:pPr>
        <w:spacing w:line="360" w:lineRule="auto"/>
        <w:ind w:firstLine="708"/>
        <w:jc w:val="both"/>
        <w:rPr>
          <w:rFonts w:ascii="Times New Roman" w:hAnsi="Times New Roman" w:cs="Times New Roman"/>
          <w:sz w:val="28"/>
          <w:szCs w:val="28"/>
        </w:rPr>
      </w:pPr>
      <w:r w:rsidRPr="00822437">
        <w:rPr>
          <w:rFonts w:ascii="Times New Roman" w:hAnsi="Times New Roman" w:cs="Times New Roman"/>
          <w:sz w:val="28"/>
          <w:szCs w:val="28"/>
        </w:rPr>
        <w:t>Всего вводится 195 лексических единиц.</w:t>
      </w:r>
    </w:p>
    <w:p w:rsidR="00C17EDE" w:rsidRDefault="00C17EDE" w:rsidP="00C17EDE">
      <w:pPr>
        <w:spacing w:line="360" w:lineRule="auto"/>
        <w:jc w:val="both"/>
        <w:rPr>
          <w:rFonts w:ascii="Times New Roman" w:hAnsi="Times New Roman" w:cs="Times New Roman"/>
          <w:sz w:val="28"/>
          <w:szCs w:val="28"/>
        </w:rPr>
      </w:pPr>
    </w:p>
    <w:p w:rsidR="007D2069" w:rsidRDefault="007D2069" w:rsidP="00C17EDE">
      <w:pPr>
        <w:spacing w:line="360" w:lineRule="auto"/>
        <w:jc w:val="both"/>
        <w:rPr>
          <w:rFonts w:ascii="Times New Roman" w:hAnsi="Times New Roman" w:cs="Times New Roman"/>
          <w:sz w:val="28"/>
          <w:szCs w:val="28"/>
        </w:rPr>
      </w:pPr>
    </w:p>
    <w:p w:rsidR="007D2069" w:rsidRDefault="007D2069" w:rsidP="00C17EDE">
      <w:pPr>
        <w:spacing w:line="360" w:lineRule="auto"/>
        <w:jc w:val="both"/>
        <w:rPr>
          <w:rFonts w:ascii="Times New Roman" w:hAnsi="Times New Roman" w:cs="Times New Roman"/>
          <w:sz w:val="28"/>
          <w:szCs w:val="28"/>
        </w:rPr>
      </w:pPr>
    </w:p>
    <w:p w:rsidR="007D2069" w:rsidRDefault="007D2069" w:rsidP="00C17EDE">
      <w:pPr>
        <w:spacing w:line="360" w:lineRule="auto"/>
        <w:jc w:val="both"/>
        <w:rPr>
          <w:rFonts w:ascii="Times New Roman" w:hAnsi="Times New Roman" w:cs="Times New Roman"/>
          <w:sz w:val="28"/>
          <w:szCs w:val="28"/>
        </w:rPr>
      </w:pPr>
    </w:p>
    <w:p w:rsidR="007D2069" w:rsidRDefault="007D2069" w:rsidP="00C17EDE">
      <w:pPr>
        <w:spacing w:line="360" w:lineRule="auto"/>
        <w:jc w:val="both"/>
        <w:rPr>
          <w:rFonts w:ascii="Times New Roman" w:hAnsi="Times New Roman" w:cs="Times New Roman"/>
          <w:sz w:val="28"/>
          <w:szCs w:val="28"/>
        </w:rPr>
      </w:pPr>
    </w:p>
    <w:p w:rsidR="007D2069" w:rsidRPr="00822437" w:rsidRDefault="007D2069" w:rsidP="00C17EDE">
      <w:pPr>
        <w:spacing w:line="360" w:lineRule="auto"/>
        <w:jc w:val="both"/>
        <w:rPr>
          <w:rFonts w:ascii="Times New Roman" w:hAnsi="Times New Roman" w:cs="Times New Roman"/>
          <w:sz w:val="28"/>
          <w:szCs w:val="28"/>
        </w:rPr>
      </w:pPr>
    </w:p>
    <w:p w:rsidR="007D2069" w:rsidRDefault="007D2069" w:rsidP="007D2069">
      <w:pPr>
        <w:spacing w:line="360" w:lineRule="auto"/>
        <w:jc w:val="center"/>
        <w:rPr>
          <w:rFonts w:ascii="Times New Roman" w:hAnsi="Times New Roman" w:cs="Times New Roman"/>
          <w:sz w:val="28"/>
          <w:szCs w:val="28"/>
        </w:rPr>
      </w:pPr>
      <w:r w:rsidRPr="007D2069">
        <w:rPr>
          <w:rFonts w:ascii="Times New Roman" w:hAnsi="Times New Roman" w:cs="Times New Roman"/>
          <w:b/>
          <w:sz w:val="28"/>
          <w:szCs w:val="28"/>
        </w:rPr>
        <w:lastRenderedPageBreak/>
        <w:t>Учебно-тематический план</w:t>
      </w:r>
      <w:r w:rsidRPr="00822437">
        <w:rPr>
          <w:rFonts w:ascii="Times New Roman" w:hAnsi="Times New Roman" w:cs="Times New Roman"/>
          <w:sz w:val="28"/>
          <w:szCs w:val="28"/>
        </w:rPr>
        <w:t xml:space="preserve"> </w:t>
      </w:r>
    </w:p>
    <w:p w:rsidR="007D2069" w:rsidRPr="00822437" w:rsidRDefault="007D2069"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r w:rsidRPr="00822437">
        <w:rPr>
          <w:rFonts w:ascii="Times New Roman" w:hAnsi="Times New Roman" w:cs="Times New Roman"/>
          <w:sz w:val="28"/>
          <w:szCs w:val="28"/>
        </w:rPr>
        <w:t>урса</w:t>
      </w:r>
      <w:r>
        <w:rPr>
          <w:rFonts w:ascii="Times New Roman" w:hAnsi="Times New Roman" w:cs="Times New Roman"/>
          <w:sz w:val="28"/>
          <w:szCs w:val="28"/>
        </w:rPr>
        <w:t xml:space="preserve"> </w:t>
      </w:r>
      <w:r w:rsidRPr="00822437">
        <w:rPr>
          <w:rFonts w:ascii="Times New Roman" w:hAnsi="Times New Roman" w:cs="Times New Roman"/>
          <w:sz w:val="28"/>
          <w:szCs w:val="28"/>
        </w:rPr>
        <w:t>«</w:t>
      </w:r>
      <w:r>
        <w:rPr>
          <w:rFonts w:ascii="Times New Roman" w:hAnsi="Times New Roman" w:cs="Times New Roman"/>
          <w:sz w:val="28"/>
          <w:szCs w:val="28"/>
        </w:rPr>
        <w:t>Знакомство с литературой Британии</w:t>
      </w:r>
      <w:r w:rsidRPr="00822437">
        <w:rPr>
          <w:rFonts w:ascii="Times New Roman" w:hAnsi="Times New Roman" w:cs="Times New Roman"/>
          <w:sz w:val="28"/>
          <w:szCs w:val="28"/>
        </w:rPr>
        <w:t>»</w:t>
      </w:r>
    </w:p>
    <w:tbl>
      <w:tblPr>
        <w:tblStyle w:val="a4"/>
        <w:tblpPr w:leftFromText="180" w:rightFromText="180" w:vertAnchor="text" w:tblpY="1"/>
        <w:tblOverlap w:val="never"/>
        <w:tblW w:w="0" w:type="auto"/>
        <w:tblLayout w:type="fixed"/>
        <w:tblLook w:val="04A0" w:firstRow="1" w:lastRow="0" w:firstColumn="1" w:lastColumn="0" w:noHBand="0" w:noVBand="1"/>
      </w:tblPr>
      <w:tblGrid>
        <w:gridCol w:w="959"/>
        <w:gridCol w:w="5812"/>
        <w:gridCol w:w="2126"/>
      </w:tblGrid>
      <w:tr w:rsidR="007D2069" w:rsidRPr="00822437" w:rsidTr="007D5801">
        <w:trPr>
          <w:trHeight w:val="697"/>
        </w:trPr>
        <w:tc>
          <w:tcPr>
            <w:tcW w:w="959" w:type="dxa"/>
          </w:tcPr>
          <w:p w:rsidR="007D2069" w:rsidRPr="00822437" w:rsidRDefault="007D2069" w:rsidP="007D5801">
            <w:pPr>
              <w:spacing w:line="360" w:lineRule="auto"/>
              <w:jc w:val="center"/>
              <w:rPr>
                <w:rFonts w:ascii="Times New Roman" w:hAnsi="Times New Roman" w:cs="Times New Roman"/>
                <w:sz w:val="28"/>
                <w:szCs w:val="28"/>
              </w:rPr>
            </w:pPr>
            <w:r w:rsidRPr="00822437">
              <w:rPr>
                <w:rFonts w:ascii="Times New Roman" w:hAnsi="Times New Roman" w:cs="Times New Roman"/>
                <w:sz w:val="28"/>
                <w:szCs w:val="28"/>
              </w:rPr>
              <w:t>№</w:t>
            </w:r>
          </w:p>
        </w:tc>
        <w:tc>
          <w:tcPr>
            <w:tcW w:w="5812" w:type="dxa"/>
          </w:tcPr>
          <w:p w:rsidR="007D2069" w:rsidRPr="00822437" w:rsidRDefault="007D2069" w:rsidP="007D5801">
            <w:pPr>
              <w:spacing w:line="360" w:lineRule="auto"/>
              <w:jc w:val="center"/>
              <w:rPr>
                <w:rFonts w:ascii="Times New Roman" w:hAnsi="Times New Roman" w:cs="Times New Roman"/>
                <w:sz w:val="28"/>
                <w:szCs w:val="28"/>
              </w:rPr>
            </w:pPr>
            <w:r w:rsidRPr="00822437">
              <w:rPr>
                <w:rFonts w:ascii="Times New Roman" w:hAnsi="Times New Roman" w:cs="Times New Roman"/>
                <w:sz w:val="28"/>
                <w:szCs w:val="28"/>
              </w:rPr>
              <w:t>Тема</w:t>
            </w:r>
          </w:p>
        </w:tc>
        <w:tc>
          <w:tcPr>
            <w:tcW w:w="2126" w:type="dxa"/>
          </w:tcPr>
          <w:p w:rsidR="007D2069" w:rsidRPr="00822437" w:rsidRDefault="007D2069" w:rsidP="007D5801">
            <w:pPr>
              <w:spacing w:line="360" w:lineRule="auto"/>
              <w:jc w:val="center"/>
              <w:rPr>
                <w:rFonts w:ascii="Times New Roman" w:hAnsi="Times New Roman" w:cs="Times New Roman"/>
                <w:sz w:val="28"/>
                <w:szCs w:val="28"/>
              </w:rPr>
            </w:pPr>
            <w:r w:rsidRPr="00822437">
              <w:rPr>
                <w:rFonts w:ascii="Times New Roman" w:hAnsi="Times New Roman" w:cs="Times New Roman"/>
                <w:sz w:val="28"/>
                <w:szCs w:val="28"/>
              </w:rPr>
              <w:t>Количество</w:t>
            </w:r>
            <w:r w:rsidR="00C31477">
              <w:rPr>
                <w:rFonts w:ascii="Times New Roman" w:hAnsi="Times New Roman" w:cs="Times New Roman"/>
                <w:sz w:val="28"/>
                <w:szCs w:val="28"/>
              </w:rPr>
              <w:t xml:space="preserve"> </w:t>
            </w:r>
            <w:r w:rsidRPr="00822437">
              <w:rPr>
                <w:rFonts w:ascii="Times New Roman" w:hAnsi="Times New Roman" w:cs="Times New Roman"/>
                <w:sz w:val="28"/>
                <w:szCs w:val="28"/>
              </w:rPr>
              <w:t>часов</w:t>
            </w:r>
          </w:p>
        </w:tc>
      </w:tr>
      <w:tr w:rsidR="007D2069" w:rsidRPr="00822437" w:rsidTr="007D5801">
        <w:tc>
          <w:tcPr>
            <w:tcW w:w="959" w:type="dxa"/>
          </w:tcPr>
          <w:p w:rsidR="00C31477" w:rsidRDefault="00C31477" w:rsidP="007D5801">
            <w:pPr>
              <w:spacing w:line="360" w:lineRule="auto"/>
              <w:jc w:val="center"/>
              <w:rPr>
                <w:rFonts w:ascii="Times New Roman" w:hAnsi="Times New Roman" w:cs="Times New Roman"/>
                <w:sz w:val="28"/>
                <w:szCs w:val="28"/>
              </w:rPr>
            </w:pPr>
          </w:p>
          <w:p w:rsidR="007D2069" w:rsidRPr="00822437"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Pr>
          <w:p w:rsidR="00C31477" w:rsidRPr="00C31477" w:rsidRDefault="00C31477" w:rsidP="007D5801">
            <w:pPr>
              <w:spacing w:line="360" w:lineRule="auto"/>
              <w:jc w:val="center"/>
              <w:rPr>
                <w:rFonts w:ascii="Times New Roman" w:hAnsi="Times New Roman" w:cs="Times New Roman"/>
                <w:b/>
                <w:sz w:val="28"/>
                <w:szCs w:val="28"/>
              </w:rPr>
            </w:pPr>
            <w:r w:rsidRPr="00C31477">
              <w:rPr>
                <w:rFonts w:ascii="Times New Roman" w:hAnsi="Times New Roman" w:cs="Times New Roman"/>
                <w:b/>
                <w:sz w:val="28"/>
                <w:szCs w:val="28"/>
              </w:rPr>
              <w:t>1 четверть.</w:t>
            </w:r>
          </w:p>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Beatrix Potter</w:t>
            </w:r>
            <w:r w:rsidR="00C31477">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C31477" w:rsidRDefault="00C31477" w:rsidP="007D5801">
            <w:pPr>
              <w:spacing w:line="360" w:lineRule="auto"/>
              <w:jc w:val="center"/>
              <w:rPr>
                <w:rFonts w:ascii="Times New Roman" w:hAnsi="Times New Roman" w:cs="Times New Roman"/>
                <w:sz w:val="28"/>
                <w:szCs w:val="28"/>
              </w:rPr>
            </w:pPr>
          </w:p>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-3</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“The Tale of Two bad Mice”</w:t>
            </w:r>
          </w:p>
        </w:tc>
        <w:tc>
          <w:tcPr>
            <w:tcW w:w="2126" w:type="dxa"/>
          </w:tcPr>
          <w:p w:rsidR="007D2069" w:rsidRPr="00C31477"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Hugh Lofting</w:t>
            </w:r>
            <w:r w:rsidR="00C31477">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 xml:space="preserve">“The Story of </w:t>
            </w:r>
            <w:r w:rsidR="007D5801" w:rsidRPr="007D5801">
              <w:rPr>
                <w:rFonts w:ascii="Times New Roman" w:hAnsi="Times New Roman" w:cs="Times New Roman"/>
                <w:sz w:val="28"/>
                <w:szCs w:val="28"/>
                <w:lang w:val="en-US"/>
              </w:rPr>
              <w:t xml:space="preserve"> </w:t>
            </w:r>
            <w:r w:rsidRPr="00822437">
              <w:rPr>
                <w:rFonts w:ascii="Times New Roman" w:hAnsi="Times New Roman" w:cs="Times New Roman"/>
                <w:sz w:val="28"/>
                <w:szCs w:val="28"/>
                <w:lang w:val="en-US"/>
              </w:rPr>
              <w:t xml:space="preserve">Doctor </w:t>
            </w:r>
            <w:proofErr w:type="spellStart"/>
            <w:r w:rsidRPr="00822437">
              <w:rPr>
                <w:rFonts w:ascii="Times New Roman" w:hAnsi="Times New Roman" w:cs="Times New Roman"/>
                <w:sz w:val="28"/>
                <w:szCs w:val="28"/>
                <w:lang w:val="en-US"/>
              </w:rPr>
              <w:t>Dolittle</w:t>
            </w:r>
            <w:proofErr w:type="spellEnd"/>
            <w:r w:rsidRPr="00822437">
              <w:rPr>
                <w:rFonts w:ascii="Times New Roman" w:hAnsi="Times New Roman" w:cs="Times New Roman"/>
                <w:sz w:val="28"/>
                <w:szCs w:val="28"/>
                <w:lang w:val="en-US"/>
              </w:rPr>
              <w:t>”</w:t>
            </w:r>
          </w:p>
        </w:tc>
        <w:tc>
          <w:tcPr>
            <w:tcW w:w="2126" w:type="dxa"/>
          </w:tcPr>
          <w:p w:rsidR="007D2069" w:rsidRPr="00822437" w:rsidRDefault="007D2069" w:rsidP="007D5801">
            <w:pPr>
              <w:spacing w:line="360" w:lineRule="auto"/>
              <w:jc w:val="center"/>
              <w:rPr>
                <w:rFonts w:ascii="Times New Roman" w:hAnsi="Times New Roman" w:cs="Times New Roman"/>
                <w:sz w:val="28"/>
                <w:szCs w:val="28"/>
              </w:rPr>
            </w:pPr>
            <w:r w:rsidRPr="00822437">
              <w:rPr>
                <w:rFonts w:ascii="Times New Roman" w:hAnsi="Times New Roman" w:cs="Times New Roman"/>
                <w:sz w:val="28"/>
                <w:szCs w:val="28"/>
              </w:rPr>
              <w:t>2</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Charles Dickens</w:t>
            </w:r>
            <w:r w:rsidR="007D5801">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D2069" w:rsidRPr="00822437" w:rsidTr="007D5801">
        <w:tc>
          <w:tcPr>
            <w:tcW w:w="959" w:type="dxa"/>
          </w:tcPr>
          <w:p w:rsidR="007D2069" w:rsidRDefault="007D2069" w:rsidP="007D5801">
            <w:pPr>
              <w:spacing w:line="360" w:lineRule="auto"/>
              <w:jc w:val="center"/>
              <w:rPr>
                <w:rFonts w:ascii="Times New Roman" w:hAnsi="Times New Roman" w:cs="Times New Roman"/>
                <w:sz w:val="28"/>
                <w:szCs w:val="28"/>
              </w:rPr>
            </w:pPr>
          </w:p>
          <w:p w:rsidR="007D5801"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9-10</w:t>
            </w:r>
          </w:p>
        </w:tc>
        <w:tc>
          <w:tcPr>
            <w:tcW w:w="5812" w:type="dxa"/>
          </w:tcPr>
          <w:p w:rsidR="007D5801" w:rsidRPr="007D5801" w:rsidRDefault="007D5801" w:rsidP="007D5801">
            <w:pPr>
              <w:spacing w:line="360" w:lineRule="auto"/>
              <w:jc w:val="center"/>
              <w:rPr>
                <w:rFonts w:ascii="Times New Roman" w:hAnsi="Times New Roman" w:cs="Times New Roman"/>
                <w:b/>
                <w:sz w:val="28"/>
                <w:szCs w:val="28"/>
                <w:lang w:val="en-US"/>
              </w:rPr>
            </w:pPr>
            <w:r w:rsidRPr="007D5801">
              <w:rPr>
                <w:rFonts w:ascii="Times New Roman" w:hAnsi="Times New Roman" w:cs="Times New Roman"/>
                <w:b/>
                <w:sz w:val="28"/>
                <w:szCs w:val="28"/>
                <w:lang w:val="en-US"/>
              </w:rPr>
              <w:t xml:space="preserve">2 </w:t>
            </w:r>
            <w:r w:rsidRPr="007D5801">
              <w:rPr>
                <w:rFonts w:ascii="Times New Roman" w:hAnsi="Times New Roman" w:cs="Times New Roman"/>
                <w:b/>
                <w:sz w:val="28"/>
                <w:szCs w:val="28"/>
              </w:rPr>
              <w:t>четверть</w:t>
            </w:r>
          </w:p>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“The Magic Fish-bone”</w:t>
            </w:r>
          </w:p>
        </w:tc>
        <w:tc>
          <w:tcPr>
            <w:tcW w:w="2126" w:type="dxa"/>
          </w:tcPr>
          <w:p w:rsidR="007D5801" w:rsidRPr="007D5801" w:rsidRDefault="007D5801" w:rsidP="007D5801">
            <w:pPr>
              <w:spacing w:line="360" w:lineRule="auto"/>
              <w:jc w:val="center"/>
              <w:rPr>
                <w:rFonts w:ascii="Times New Roman" w:hAnsi="Times New Roman" w:cs="Times New Roman"/>
                <w:sz w:val="28"/>
                <w:szCs w:val="28"/>
                <w:lang w:val="en-US"/>
              </w:rPr>
            </w:pPr>
          </w:p>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2</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James M. Barrie</w:t>
            </w:r>
            <w:r w:rsidR="007D5801">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“Peter Pan”</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14-15</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“Jack and the Beanstalk”</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2</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Lewis Carroll</w:t>
            </w:r>
            <w:r w:rsidR="007D5801">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rPr>
          <w:trHeight w:val="450"/>
        </w:trPr>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812"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Практическая работа по изученным темам.</w:t>
            </w:r>
          </w:p>
        </w:tc>
        <w:tc>
          <w:tcPr>
            <w:tcW w:w="2126" w:type="dxa"/>
          </w:tcPr>
          <w:p w:rsidR="007D2069" w:rsidRPr="00822437"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D5801" w:rsidRPr="00822437" w:rsidTr="007D5801">
        <w:trPr>
          <w:trHeight w:val="900"/>
        </w:trPr>
        <w:tc>
          <w:tcPr>
            <w:tcW w:w="959" w:type="dxa"/>
          </w:tcPr>
          <w:p w:rsidR="007D5801" w:rsidRDefault="007D5801" w:rsidP="007D5801">
            <w:pPr>
              <w:spacing w:line="360" w:lineRule="auto"/>
              <w:jc w:val="center"/>
              <w:rPr>
                <w:rFonts w:ascii="Times New Roman" w:hAnsi="Times New Roman" w:cs="Times New Roman"/>
                <w:sz w:val="28"/>
                <w:szCs w:val="28"/>
              </w:rPr>
            </w:pPr>
          </w:p>
          <w:p w:rsidR="007D5801"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18-20</w:t>
            </w:r>
          </w:p>
        </w:tc>
        <w:tc>
          <w:tcPr>
            <w:tcW w:w="5812" w:type="dxa"/>
          </w:tcPr>
          <w:p w:rsidR="007D5801" w:rsidRPr="007D5801" w:rsidRDefault="007D5801" w:rsidP="007D5801">
            <w:pPr>
              <w:spacing w:line="360" w:lineRule="auto"/>
              <w:jc w:val="center"/>
              <w:rPr>
                <w:rFonts w:ascii="Times New Roman" w:hAnsi="Times New Roman" w:cs="Times New Roman"/>
                <w:b/>
                <w:sz w:val="28"/>
                <w:szCs w:val="28"/>
              </w:rPr>
            </w:pPr>
            <w:r w:rsidRPr="007D5801">
              <w:rPr>
                <w:rFonts w:ascii="Times New Roman" w:hAnsi="Times New Roman" w:cs="Times New Roman"/>
                <w:b/>
                <w:sz w:val="28"/>
                <w:szCs w:val="28"/>
              </w:rPr>
              <w:t>3 четверть.</w:t>
            </w:r>
          </w:p>
          <w:p w:rsidR="007D5801" w:rsidRDefault="007D5801" w:rsidP="007D5801">
            <w:pPr>
              <w:spacing w:line="360" w:lineRule="auto"/>
              <w:rPr>
                <w:rFonts w:ascii="Times New Roman" w:hAnsi="Times New Roman" w:cs="Times New Roman"/>
                <w:sz w:val="28"/>
                <w:szCs w:val="28"/>
              </w:rPr>
            </w:pPr>
            <w:r w:rsidRPr="00822437">
              <w:rPr>
                <w:rFonts w:ascii="Times New Roman" w:hAnsi="Times New Roman" w:cs="Times New Roman"/>
                <w:sz w:val="28"/>
                <w:szCs w:val="28"/>
                <w:lang w:val="en-US"/>
              </w:rPr>
              <w:t>“Alice in Wonderland”</w:t>
            </w:r>
          </w:p>
        </w:tc>
        <w:tc>
          <w:tcPr>
            <w:tcW w:w="2126" w:type="dxa"/>
          </w:tcPr>
          <w:p w:rsidR="007D5801" w:rsidRDefault="007D5801" w:rsidP="007D5801">
            <w:pPr>
              <w:spacing w:line="360" w:lineRule="auto"/>
              <w:jc w:val="center"/>
              <w:rPr>
                <w:rFonts w:ascii="Times New Roman" w:hAnsi="Times New Roman" w:cs="Times New Roman"/>
                <w:sz w:val="28"/>
                <w:szCs w:val="28"/>
              </w:rPr>
            </w:pPr>
          </w:p>
          <w:p w:rsidR="007D5801" w:rsidRDefault="007D5801" w:rsidP="007D5801">
            <w:pPr>
              <w:spacing w:line="360" w:lineRule="auto"/>
              <w:jc w:val="center"/>
              <w:rPr>
                <w:rFonts w:ascii="Times New Roman" w:hAnsi="Times New Roman" w:cs="Times New Roman"/>
                <w:sz w:val="28"/>
                <w:szCs w:val="28"/>
              </w:rPr>
            </w:pPr>
            <w:r w:rsidRPr="00822437">
              <w:rPr>
                <w:rFonts w:ascii="Times New Roman" w:hAnsi="Times New Roman" w:cs="Times New Roman"/>
                <w:sz w:val="28"/>
                <w:szCs w:val="28"/>
              </w:rPr>
              <w:t>3</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Pamela L. Travers</w:t>
            </w:r>
            <w:r w:rsidR="007D5801">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22-23</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“Mary Poppins”</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2</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5812" w:type="dxa"/>
          </w:tcPr>
          <w:p w:rsidR="007D2069" w:rsidRPr="007D5801" w:rsidRDefault="007D2069" w:rsidP="007D5801">
            <w:pPr>
              <w:spacing w:line="360" w:lineRule="auto"/>
              <w:rPr>
                <w:rFonts w:ascii="Times New Roman" w:hAnsi="Times New Roman" w:cs="Times New Roman"/>
                <w:sz w:val="28"/>
                <w:szCs w:val="28"/>
              </w:rPr>
            </w:pPr>
            <w:r w:rsidRPr="00822437">
              <w:rPr>
                <w:rFonts w:ascii="Times New Roman" w:hAnsi="Times New Roman" w:cs="Times New Roman"/>
                <w:sz w:val="28"/>
                <w:szCs w:val="28"/>
                <w:lang w:val="en-US"/>
              </w:rPr>
              <w:t>Jack London</w:t>
            </w:r>
            <w:r w:rsidR="007D5801">
              <w:rPr>
                <w:rFonts w:ascii="Times New Roman" w:hAnsi="Times New Roman" w:cs="Times New Roman"/>
                <w:sz w:val="28"/>
                <w:szCs w:val="28"/>
              </w:rPr>
              <w:t xml:space="preserve"> </w:t>
            </w:r>
            <w:r w:rsidR="007D5801" w:rsidRPr="00822437">
              <w:rPr>
                <w:rFonts w:ascii="Times New Roman" w:hAnsi="Times New Roman" w:cs="Times New Roman"/>
                <w:sz w:val="28"/>
                <w:szCs w:val="28"/>
                <w:lang w:val="en-US"/>
              </w:rPr>
              <w:t>(Biography)</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25-27</w:t>
            </w:r>
          </w:p>
        </w:tc>
        <w:tc>
          <w:tcPr>
            <w:tcW w:w="5812"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“Spot”</w:t>
            </w:r>
          </w:p>
        </w:tc>
        <w:tc>
          <w:tcPr>
            <w:tcW w:w="2126" w:type="dxa"/>
          </w:tcPr>
          <w:p w:rsidR="007D2069" w:rsidRPr="00822437" w:rsidRDefault="007D2069" w:rsidP="007D5801">
            <w:pPr>
              <w:spacing w:line="360" w:lineRule="auto"/>
              <w:jc w:val="center"/>
              <w:rPr>
                <w:rFonts w:ascii="Times New Roman" w:hAnsi="Times New Roman" w:cs="Times New Roman"/>
                <w:sz w:val="28"/>
                <w:szCs w:val="28"/>
              </w:rPr>
            </w:pPr>
            <w:r w:rsidRPr="00822437">
              <w:rPr>
                <w:rFonts w:ascii="Times New Roman" w:hAnsi="Times New Roman" w:cs="Times New Roman"/>
                <w:sz w:val="28"/>
                <w:szCs w:val="28"/>
              </w:rPr>
              <w:t>3</w:t>
            </w:r>
          </w:p>
        </w:tc>
      </w:tr>
      <w:tr w:rsidR="007D2069" w:rsidRPr="00822437" w:rsidTr="007D5801">
        <w:tc>
          <w:tcPr>
            <w:tcW w:w="959" w:type="dxa"/>
          </w:tcPr>
          <w:p w:rsidR="007D2069" w:rsidRDefault="007D2069" w:rsidP="007D5801">
            <w:pPr>
              <w:spacing w:line="360" w:lineRule="auto"/>
              <w:jc w:val="center"/>
              <w:rPr>
                <w:rFonts w:ascii="Times New Roman" w:hAnsi="Times New Roman" w:cs="Times New Roman"/>
                <w:sz w:val="28"/>
                <w:szCs w:val="28"/>
              </w:rPr>
            </w:pPr>
          </w:p>
          <w:p w:rsidR="007D5801"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28-29</w:t>
            </w:r>
          </w:p>
        </w:tc>
        <w:tc>
          <w:tcPr>
            <w:tcW w:w="5812" w:type="dxa"/>
          </w:tcPr>
          <w:p w:rsidR="007D5801" w:rsidRPr="007D5801" w:rsidRDefault="007D5801" w:rsidP="007D5801">
            <w:pPr>
              <w:spacing w:line="360" w:lineRule="auto"/>
              <w:jc w:val="center"/>
              <w:rPr>
                <w:rFonts w:ascii="Times New Roman" w:hAnsi="Times New Roman" w:cs="Times New Roman"/>
                <w:b/>
                <w:sz w:val="28"/>
                <w:szCs w:val="28"/>
              </w:rPr>
            </w:pPr>
            <w:r w:rsidRPr="007D5801">
              <w:rPr>
                <w:rFonts w:ascii="Times New Roman" w:hAnsi="Times New Roman" w:cs="Times New Roman"/>
                <w:b/>
                <w:sz w:val="28"/>
                <w:szCs w:val="28"/>
              </w:rPr>
              <w:t>4 четверть.</w:t>
            </w:r>
          </w:p>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“White Fang”</w:t>
            </w:r>
          </w:p>
        </w:tc>
        <w:tc>
          <w:tcPr>
            <w:tcW w:w="2126" w:type="dxa"/>
          </w:tcPr>
          <w:p w:rsidR="007D5801" w:rsidRDefault="007D5801" w:rsidP="007D5801">
            <w:pPr>
              <w:spacing w:line="360" w:lineRule="auto"/>
              <w:jc w:val="center"/>
              <w:rPr>
                <w:rFonts w:ascii="Times New Roman" w:hAnsi="Times New Roman" w:cs="Times New Roman"/>
                <w:sz w:val="28"/>
                <w:szCs w:val="28"/>
              </w:rPr>
            </w:pPr>
          </w:p>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Oscar Wilde</w:t>
            </w:r>
            <w:r w:rsidR="007D5801">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31-32</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“The Selfish Giant”</w:t>
            </w:r>
          </w:p>
        </w:tc>
        <w:tc>
          <w:tcPr>
            <w:tcW w:w="2126" w:type="dxa"/>
          </w:tcPr>
          <w:p w:rsidR="007D2069" w:rsidRPr="00822437"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D2069" w:rsidRPr="00822437" w:rsidTr="007D5801">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5812" w:type="dxa"/>
          </w:tcPr>
          <w:p w:rsidR="007D2069" w:rsidRPr="00822437" w:rsidRDefault="007D2069" w:rsidP="007D5801">
            <w:pPr>
              <w:spacing w:line="360" w:lineRule="auto"/>
              <w:rPr>
                <w:rFonts w:ascii="Times New Roman" w:hAnsi="Times New Roman" w:cs="Times New Roman"/>
                <w:sz w:val="28"/>
                <w:szCs w:val="28"/>
                <w:lang w:val="en-US"/>
              </w:rPr>
            </w:pPr>
            <w:r w:rsidRPr="00822437">
              <w:rPr>
                <w:rFonts w:ascii="Times New Roman" w:hAnsi="Times New Roman" w:cs="Times New Roman"/>
                <w:sz w:val="28"/>
                <w:szCs w:val="28"/>
                <w:lang w:val="en-US"/>
              </w:rPr>
              <w:t>R.L. Stevenson</w:t>
            </w:r>
            <w:r w:rsidR="007D5801">
              <w:rPr>
                <w:rFonts w:ascii="Times New Roman" w:hAnsi="Times New Roman" w:cs="Times New Roman"/>
                <w:sz w:val="28"/>
                <w:szCs w:val="28"/>
              </w:rPr>
              <w:t xml:space="preserve"> </w:t>
            </w:r>
            <w:r w:rsidRPr="00822437">
              <w:rPr>
                <w:rFonts w:ascii="Times New Roman" w:hAnsi="Times New Roman" w:cs="Times New Roman"/>
                <w:sz w:val="28"/>
                <w:szCs w:val="28"/>
                <w:lang w:val="en-US"/>
              </w:rPr>
              <w:t>(Biography)</w:t>
            </w:r>
          </w:p>
        </w:tc>
        <w:tc>
          <w:tcPr>
            <w:tcW w:w="2126" w:type="dxa"/>
          </w:tcPr>
          <w:p w:rsidR="007D2069" w:rsidRPr="00822437" w:rsidRDefault="007D2069" w:rsidP="007D5801">
            <w:pPr>
              <w:spacing w:line="360" w:lineRule="auto"/>
              <w:jc w:val="center"/>
              <w:rPr>
                <w:rFonts w:ascii="Times New Roman" w:hAnsi="Times New Roman" w:cs="Times New Roman"/>
                <w:sz w:val="28"/>
                <w:szCs w:val="28"/>
                <w:lang w:val="en-US"/>
              </w:rPr>
            </w:pPr>
            <w:r w:rsidRPr="00822437">
              <w:rPr>
                <w:rFonts w:ascii="Times New Roman" w:hAnsi="Times New Roman" w:cs="Times New Roman"/>
                <w:sz w:val="28"/>
                <w:szCs w:val="28"/>
                <w:lang w:val="en-US"/>
              </w:rPr>
              <w:t>1</w:t>
            </w:r>
          </w:p>
        </w:tc>
      </w:tr>
      <w:tr w:rsidR="007D2069" w:rsidRPr="00822437" w:rsidTr="007D5801">
        <w:trPr>
          <w:trHeight w:val="525"/>
        </w:trPr>
        <w:tc>
          <w:tcPr>
            <w:tcW w:w="959" w:type="dxa"/>
          </w:tcPr>
          <w:p w:rsidR="007D2069" w:rsidRP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5812" w:type="dxa"/>
          </w:tcPr>
          <w:p w:rsidR="007D5801" w:rsidRPr="007D5801" w:rsidRDefault="007D2069" w:rsidP="007D5801">
            <w:pPr>
              <w:spacing w:line="360" w:lineRule="auto"/>
              <w:rPr>
                <w:rFonts w:ascii="Times New Roman" w:hAnsi="Times New Roman" w:cs="Times New Roman"/>
                <w:sz w:val="28"/>
                <w:szCs w:val="28"/>
              </w:rPr>
            </w:pPr>
            <w:r w:rsidRPr="00822437">
              <w:rPr>
                <w:rFonts w:ascii="Times New Roman" w:hAnsi="Times New Roman" w:cs="Times New Roman"/>
                <w:sz w:val="28"/>
                <w:szCs w:val="28"/>
                <w:lang w:val="en-US"/>
              </w:rPr>
              <w:t>“Kidnapped”</w:t>
            </w:r>
          </w:p>
        </w:tc>
        <w:tc>
          <w:tcPr>
            <w:tcW w:w="2126" w:type="dxa"/>
          </w:tcPr>
          <w:p w:rsidR="007D2069" w:rsidRPr="00822437"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7D5801" w:rsidRPr="00822437" w:rsidTr="007D5801">
        <w:trPr>
          <w:trHeight w:val="692"/>
        </w:trPr>
        <w:tc>
          <w:tcPr>
            <w:tcW w:w="959" w:type="dxa"/>
          </w:tcPr>
          <w:p w:rsid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5812" w:type="dxa"/>
          </w:tcPr>
          <w:p w:rsidR="007D5801" w:rsidRPr="007D5801" w:rsidRDefault="007D5801" w:rsidP="007D5801">
            <w:pPr>
              <w:spacing w:line="360" w:lineRule="auto"/>
              <w:rPr>
                <w:rFonts w:ascii="Times New Roman" w:hAnsi="Times New Roman" w:cs="Times New Roman"/>
                <w:sz w:val="28"/>
                <w:szCs w:val="28"/>
              </w:rPr>
            </w:pPr>
            <w:r>
              <w:rPr>
                <w:rFonts w:ascii="Times New Roman" w:hAnsi="Times New Roman" w:cs="Times New Roman"/>
                <w:sz w:val="28"/>
                <w:szCs w:val="28"/>
              </w:rPr>
              <w:t>Обобщающее повторение по изученным темам.</w:t>
            </w:r>
          </w:p>
        </w:tc>
        <w:tc>
          <w:tcPr>
            <w:tcW w:w="2126" w:type="dxa"/>
          </w:tcPr>
          <w:p w:rsidR="007D5801" w:rsidRDefault="007D5801" w:rsidP="007D580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C17EDE" w:rsidRDefault="007D5801" w:rsidP="00FF5A83">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textWrapping" w:clear="all"/>
      </w:r>
    </w:p>
    <w:p w:rsidR="00FF5A83" w:rsidRPr="00822437" w:rsidRDefault="00FF5A83" w:rsidP="00FF5A83">
      <w:pPr>
        <w:shd w:val="clear" w:color="auto" w:fill="FFFFFF"/>
        <w:spacing w:after="120" w:line="240" w:lineRule="atLeast"/>
        <w:jc w:val="center"/>
        <w:rPr>
          <w:rFonts w:ascii="Times New Roman" w:hAnsi="Times New Roman" w:cs="Times New Roman"/>
          <w:sz w:val="28"/>
          <w:szCs w:val="28"/>
        </w:rPr>
      </w:pPr>
      <w:r w:rsidRPr="00822437">
        <w:rPr>
          <w:rFonts w:ascii="Times New Roman" w:hAnsi="Times New Roman" w:cs="Times New Roman"/>
          <w:b/>
          <w:bCs/>
          <w:sz w:val="28"/>
          <w:szCs w:val="28"/>
        </w:rPr>
        <w:t>Требования к уровню подготовки учеников.</w:t>
      </w:r>
    </w:p>
    <w:p w:rsidR="00C17EDE" w:rsidRPr="00822437" w:rsidRDefault="00C17EDE" w:rsidP="00C17EDE">
      <w:p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В ходе изучения факультатива учащиеся должны знать и понимать:</w:t>
      </w:r>
    </w:p>
    <w:p w:rsidR="00C17EDE" w:rsidRPr="00822437" w:rsidRDefault="00C17EDE" w:rsidP="00C17EDE">
      <w:pPr>
        <w:pStyle w:val="a3"/>
        <w:numPr>
          <w:ilvl w:val="0"/>
          <w:numId w:val="4"/>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Биографию писателей и их основные произведения;</w:t>
      </w:r>
    </w:p>
    <w:p w:rsidR="00C17EDE" w:rsidRPr="00822437" w:rsidRDefault="00C17EDE" w:rsidP="00C17EDE">
      <w:pPr>
        <w:pStyle w:val="a3"/>
        <w:numPr>
          <w:ilvl w:val="0"/>
          <w:numId w:val="4"/>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Основные значения изученных лексических единиц;</w:t>
      </w:r>
    </w:p>
    <w:p w:rsidR="00C17EDE" w:rsidRPr="00822437" w:rsidRDefault="00C17EDE" w:rsidP="00C17EDE">
      <w:pPr>
        <w:pStyle w:val="a3"/>
        <w:numPr>
          <w:ilvl w:val="0"/>
          <w:numId w:val="4"/>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Особенности структуры простых и сложных предложений;</w:t>
      </w:r>
    </w:p>
    <w:p w:rsidR="00C17EDE" w:rsidRPr="00822437" w:rsidRDefault="00C17EDE" w:rsidP="00C17EDE">
      <w:pPr>
        <w:pStyle w:val="a3"/>
        <w:numPr>
          <w:ilvl w:val="0"/>
          <w:numId w:val="4"/>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Признаки изученных грамматических явлений;</w:t>
      </w:r>
    </w:p>
    <w:p w:rsidR="00C17EDE" w:rsidRPr="00822437" w:rsidRDefault="00C17EDE" w:rsidP="00C17EDE">
      <w:pPr>
        <w:pStyle w:val="a3"/>
        <w:numPr>
          <w:ilvl w:val="0"/>
          <w:numId w:val="4"/>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Интонацию различных коммуникативных типов предложений;</w:t>
      </w:r>
    </w:p>
    <w:p w:rsidR="00C17EDE" w:rsidRPr="00822437" w:rsidRDefault="00C17EDE" w:rsidP="00C17EDE">
      <w:pPr>
        <w:pStyle w:val="a3"/>
        <w:numPr>
          <w:ilvl w:val="0"/>
          <w:numId w:val="4"/>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Особенности образа жизни, быта, культуры стран изучаемого языка.</w:t>
      </w:r>
    </w:p>
    <w:p w:rsidR="00C17EDE" w:rsidRPr="00FF5A83" w:rsidRDefault="00C17EDE" w:rsidP="00FF5A83">
      <w:pPr>
        <w:spacing w:line="360" w:lineRule="auto"/>
        <w:rPr>
          <w:rFonts w:ascii="Times New Roman" w:hAnsi="Times New Roman" w:cs="Times New Roman"/>
          <w:b/>
          <w:sz w:val="28"/>
          <w:szCs w:val="28"/>
        </w:rPr>
      </w:pPr>
      <w:r w:rsidRPr="00FF5A83">
        <w:rPr>
          <w:rFonts w:ascii="Times New Roman" w:hAnsi="Times New Roman" w:cs="Times New Roman"/>
          <w:b/>
          <w:sz w:val="28"/>
          <w:szCs w:val="28"/>
        </w:rPr>
        <w:t>Уметь:</w:t>
      </w:r>
      <w:r w:rsidR="00FF5A83" w:rsidRPr="00FF5A83">
        <w:rPr>
          <w:rFonts w:ascii="Times New Roman" w:hAnsi="Times New Roman" w:cs="Times New Roman"/>
          <w:b/>
          <w:sz w:val="28"/>
          <w:szCs w:val="28"/>
        </w:rPr>
        <w:t xml:space="preserve">  </w:t>
      </w:r>
      <w:r w:rsidRPr="00FF5A83">
        <w:rPr>
          <w:rFonts w:ascii="Times New Roman" w:hAnsi="Times New Roman" w:cs="Times New Roman"/>
          <w:b/>
          <w:sz w:val="28"/>
          <w:szCs w:val="28"/>
        </w:rPr>
        <w:t>Чтение</w:t>
      </w:r>
    </w:p>
    <w:p w:rsidR="00C17EDE" w:rsidRPr="00822437" w:rsidRDefault="00C17EDE" w:rsidP="00C17EDE">
      <w:pPr>
        <w:pStyle w:val="a3"/>
        <w:numPr>
          <w:ilvl w:val="0"/>
          <w:numId w:val="5"/>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Читать адаптированные рассказы с пониманием основного содержания;</w:t>
      </w:r>
    </w:p>
    <w:p w:rsidR="00C17EDE" w:rsidRPr="00822437" w:rsidRDefault="00C17EDE" w:rsidP="00C17EDE">
      <w:pPr>
        <w:pStyle w:val="a3"/>
        <w:numPr>
          <w:ilvl w:val="0"/>
          <w:numId w:val="5"/>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Читать адаптированные рассказы с полным и точным пониманием, оценивать полученную информацию, выражать своё мнение;</w:t>
      </w:r>
    </w:p>
    <w:p w:rsidR="00C17EDE" w:rsidRPr="00822437" w:rsidRDefault="00C17EDE" w:rsidP="00C17EDE">
      <w:pPr>
        <w:pStyle w:val="a3"/>
        <w:numPr>
          <w:ilvl w:val="0"/>
          <w:numId w:val="5"/>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lastRenderedPageBreak/>
        <w:t xml:space="preserve">Читать текст с выборочным пониманием нужной или интересующей информации; </w:t>
      </w:r>
    </w:p>
    <w:p w:rsidR="00C17EDE" w:rsidRPr="00822437" w:rsidRDefault="00C17EDE" w:rsidP="00C17EDE">
      <w:pPr>
        <w:pStyle w:val="a3"/>
        <w:numPr>
          <w:ilvl w:val="0"/>
          <w:numId w:val="5"/>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Художественно переводить текст;</w:t>
      </w:r>
    </w:p>
    <w:p w:rsidR="00C17EDE" w:rsidRPr="00822437" w:rsidRDefault="00C17EDE" w:rsidP="00C17EDE">
      <w:pPr>
        <w:pStyle w:val="a3"/>
        <w:numPr>
          <w:ilvl w:val="0"/>
          <w:numId w:val="5"/>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Делить текст на смысловые абзацы, выделять главное;</w:t>
      </w:r>
    </w:p>
    <w:p w:rsidR="00C17EDE" w:rsidRPr="00822437" w:rsidRDefault="00C17EDE" w:rsidP="00C17EDE">
      <w:pPr>
        <w:pStyle w:val="a3"/>
        <w:numPr>
          <w:ilvl w:val="0"/>
          <w:numId w:val="5"/>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Распознавать грамматические структуры и использовать их в речи.</w:t>
      </w:r>
    </w:p>
    <w:p w:rsidR="00C17EDE" w:rsidRPr="00FF5A83" w:rsidRDefault="00C17EDE" w:rsidP="00C17EDE">
      <w:pPr>
        <w:spacing w:line="360" w:lineRule="auto"/>
        <w:jc w:val="both"/>
        <w:rPr>
          <w:rFonts w:ascii="Times New Roman" w:hAnsi="Times New Roman" w:cs="Times New Roman"/>
          <w:b/>
          <w:sz w:val="28"/>
          <w:szCs w:val="28"/>
        </w:rPr>
      </w:pPr>
      <w:proofErr w:type="spellStart"/>
      <w:r w:rsidRPr="00FF5A83">
        <w:rPr>
          <w:rFonts w:ascii="Times New Roman" w:hAnsi="Times New Roman" w:cs="Times New Roman"/>
          <w:b/>
          <w:sz w:val="28"/>
          <w:szCs w:val="28"/>
        </w:rPr>
        <w:t>Аудирование</w:t>
      </w:r>
      <w:proofErr w:type="spellEnd"/>
    </w:p>
    <w:p w:rsidR="00C17EDE" w:rsidRPr="00FF5A83" w:rsidRDefault="00C17EDE" w:rsidP="00C17EDE">
      <w:pPr>
        <w:pStyle w:val="a3"/>
        <w:numPr>
          <w:ilvl w:val="0"/>
          <w:numId w:val="6"/>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Понимать основное содержание несложных аутентичных текстов, выделять значимую информацию, определять и выделять главные факты.</w:t>
      </w:r>
    </w:p>
    <w:p w:rsidR="00C17EDE" w:rsidRPr="00FF5A83" w:rsidRDefault="00C17EDE" w:rsidP="00C17EDE">
      <w:pPr>
        <w:spacing w:line="360" w:lineRule="auto"/>
        <w:jc w:val="both"/>
        <w:rPr>
          <w:rFonts w:ascii="Times New Roman" w:hAnsi="Times New Roman" w:cs="Times New Roman"/>
          <w:b/>
          <w:sz w:val="28"/>
          <w:szCs w:val="28"/>
        </w:rPr>
      </w:pPr>
      <w:r w:rsidRPr="00FF5A83">
        <w:rPr>
          <w:rFonts w:ascii="Times New Roman" w:hAnsi="Times New Roman" w:cs="Times New Roman"/>
          <w:b/>
          <w:sz w:val="28"/>
          <w:szCs w:val="28"/>
        </w:rPr>
        <w:t>Говорение</w:t>
      </w:r>
    </w:p>
    <w:p w:rsidR="00C17EDE" w:rsidRPr="00822437" w:rsidRDefault="00C17EDE" w:rsidP="00C17EDE">
      <w:pPr>
        <w:pStyle w:val="a3"/>
        <w:numPr>
          <w:ilvl w:val="0"/>
          <w:numId w:val="6"/>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Начинать, вести/поддерживать и заканчивать беседу по теме рассказа;</w:t>
      </w:r>
    </w:p>
    <w:p w:rsidR="00C17EDE" w:rsidRPr="00822437" w:rsidRDefault="00C17EDE" w:rsidP="00C17EDE">
      <w:pPr>
        <w:pStyle w:val="a3"/>
        <w:numPr>
          <w:ilvl w:val="0"/>
          <w:numId w:val="6"/>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Расспрашивать собеседника и отвечать на его вопросы по проблеме прочитанного;</w:t>
      </w:r>
    </w:p>
    <w:p w:rsidR="00C17EDE" w:rsidRPr="00FF5A83" w:rsidRDefault="00C17EDE" w:rsidP="00FF5A83">
      <w:pPr>
        <w:pStyle w:val="a3"/>
        <w:numPr>
          <w:ilvl w:val="0"/>
          <w:numId w:val="6"/>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Пересказывать основное содержание прочитанного, выражать своё отношение к прочитанному, делать предположения о дальнейших событиях.</w:t>
      </w:r>
    </w:p>
    <w:p w:rsidR="00C17EDE" w:rsidRPr="00FF5A83" w:rsidRDefault="00C17EDE" w:rsidP="00C17EDE">
      <w:pPr>
        <w:spacing w:line="360" w:lineRule="auto"/>
        <w:jc w:val="both"/>
        <w:rPr>
          <w:rFonts w:ascii="Times New Roman" w:hAnsi="Times New Roman" w:cs="Times New Roman"/>
          <w:b/>
          <w:sz w:val="28"/>
          <w:szCs w:val="28"/>
        </w:rPr>
      </w:pPr>
      <w:r w:rsidRPr="00FF5A83">
        <w:rPr>
          <w:rFonts w:ascii="Times New Roman" w:hAnsi="Times New Roman" w:cs="Times New Roman"/>
          <w:b/>
          <w:sz w:val="28"/>
          <w:szCs w:val="28"/>
        </w:rPr>
        <w:t>Письмо</w:t>
      </w:r>
    </w:p>
    <w:p w:rsidR="00FF5A83" w:rsidRPr="00FF5A83" w:rsidRDefault="00C17EDE" w:rsidP="00FF5A83">
      <w:pPr>
        <w:pStyle w:val="a3"/>
        <w:numPr>
          <w:ilvl w:val="0"/>
          <w:numId w:val="7"/>
        </w:num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Писать сочинение по проблеме, предложенной в рассказе.</w:t>
      </w:r>
    </w:p>
    <w:p w:rsidR="00C17EDE" w:rsidRPr="00822437" w:rsidRDefault="00C17EDE" w:rsidP="00C17EDE">
      <w:pPr>
        <w:spacing w:line="360" w:lineRule="auto"/>
        <w:jc w:val="both"/>
        <w:rPr>
          <w:rFonts w:ascii="Times New Roman" w:hAnsi="Times New Roman" w:cs="Times New Roman"/>
          <w:sz w:val="28"/>
          <w:szCs w:val="28"/>
        </w:rPr>
      </w:pPr>
      <w:r w:rsidRPr="00FF5A83">
        <w:rPr>
          <w:rFonts w:ascii="Times New Roman" w:hAnsi="Times New Roman" w:cs="Times New Roman"/>
          <w:sz w:val="28"/>
          <w:szCs w:val="28"/>
        </w:rPr>
        <w:t xml:space="preserve">Способом определения достижений учащихся будут лексико- </w:t>
      </w:r>
      <w:proofErr w:type="gramStart"/>
      <w:r w:rsidRPr="00FF5A83">
        <w:rPr>
          <w:rFonts w:ascii="Times New Roman" w:hAnsi="Times New Roman" w:cs="Times New Roman"/>
          <w:sz w:val="28"/>
          <w:szCs w:val="28"/>
        </w:rPr>
        <w:t>грамматические,  страноведческие</w:t>
      </w:r>
      <w:proofErr w:type="gramEnd"/>
      <w:r w:rsidRPr="00FF5A83">
        <w:rPr>
          <w:rFonts w:ascii="Times New Roman" w:hAnsi="Times New Roman" w:cs="Times New Roman"/>
          <w:sz w:val="28"/>
          <w:szCs w:val="28"/>
        </w:rPr>
        <w:t xml:space="preserve"> тесты, написание сочинений, устные высказывания учащихся.</w:t>
      </w:r>
    </w:p>
    <w:p w:rsidR="00822437" w:rsidRDefault="00C17EDE" w:rsidP="007D2069">
      <w:pPr>
        <w:spacing w:line="360" w:lineRule="auto"/>
        <w:jc w:val="both"/>
        <w:rPr>
          <w:rFonts w:ascii="Times New Roman" w:hAnsi="Times New Roman" w:cs="Times New Roman"/>
          <w:sz w:val="28"/>
          <w:szCs w:val="28"/>
        </w:rPr>
      </w:pPr>
      <w:r w:rsidRPr="00822437">
        <w:rPr>
          <w:rFonts w:ascii="Times New Roman" w:hAnsi="Times New Roman" w:cs="Times New Roman"/>
          <w:sz w:val="28"/>
          <w:szCs w:val="28"/>
        </w:rPr>
        <w:t>Результатом программы факультатива является создание презентации по теме «Знаменитые писатели Британии», участие в конференции «Исследовательская деятельность учащихся» по теме «Литература Британии».</w:t>
      </w:r>
    </w:p>
    <w:p w:rsidR="007D2069" w:rsidRDefault="007D2069" w:rsidP="007D2069">
      <w:pPr>
        <w:spacing w:line="360" w:lineRule="auto"/>
        <w:jc w:val="both"/>
        <w:rPr>
          <w:rFonts w:ascii="Times New Roman" w:hAnsi="Times New Roman" w:cs="Times New Roman"/>
          <w:sz w:val="28"/>
          <w:szCs w:val="28"/>
        </w:rPr>
      </w:pPr>
    </w:p>
    <w:p w:rsidR="00822437" w:rsidRPr="00822437" w:rsidRDefault="00822437" w:rsidP="00FF5A83">
      <w:pPr>
        <w:shd w:val="clear" w:color="auto" w:fill="FFFFFF"/>
        <w:rPr>
          <w:rFonts w:ascii="Times New Roman" w:hAnsi="Times New Roman" w:cs="Times New Roman"/>
          <w:b/>
          <w:bCs/>
          <w:sz w:val="28"/>
          <w:szCs w:val="28"/>
        </w:rPr>
      </w:pPr>
    </w:p>
    <w:p w:rsidR="00822437" w:rsidRDefault="00822437" w:rsidP="00822437">
      <w:pPr>
        <w:shd w:val="clear" w:color="auto" w:fill="FFFFFF"/>
        <w:jc w:val="center"/>
        <w:rPr>
          <w:rFonts w:ascii="Times New Roman" w:hAnsi="Times New Roman" w:cs="Times New Roman"/>
          <w:b/>
          <w:bCs/>
          <w:sz w:val="28"/>
          <w:szCs w:val="28"/>
        </w:rPr>
      </w:pPr>
      <w:r w:rsidRPr="00822437">
        <w:rPr>
          <w:rFonts w:ascii="Times New Roman" w:hAnsi="Times New Roman" w:cs="Times New Roman"/>
          <w:b/>
          <w:bCs/>
          <w:sz w:val="28"/>
          <w:szCs w:val="28"/>
        </w:rPr>
        <w:lastRenderedPageBreak/>
        <w:t>СПИСОК   ЛИТЕРАТУРЫ</w:t>
      </w:r>
    </w:p>
    <w:p w:rsidR="00FF5A83" w:rsidRPr="00FF5A83" w:rsidRDefault="00FF5A83" w:rsidP="00FF5A83">
      <w:pPr>
        <w:pStyle w:val="a3"/>
        <w:numPr>
          <w:ilvl w:val="0"/>
          <w:numId w:val="10"/>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Английский язык: 90 основных правил английской грамматики с упражнениями для школьников. </w:t>
      </w:r>
      <w:proofErr w:type="spellStart"/>
      <w:r w:rsidRPr="00FF5A83">
        <w:rPr>
          <w:rFonts w:ascii="Times New Roman" w:hAnsi="Times New Roman" w:cs="Times New Roman"/>
          <w:sz w:val="24"/>
          <w:szCs w:val="24"/>
        </w:rPr>
        <w:t>Р.В.Резник</w:t>
      </w:r>
      <w:proofErr w:type="spellEnd"/>
      <w:r w:rsidRPr="00FF5A83">
        <w:rPr>
          <w:rFonts w:ascii="Times New Roman" w:hAnsi="Times New Roman" w:cs="Times New Roman"/>
          <w:sz w:val="24"/>
          <w:szCs w:val="24"/>
        </w:rPr>
        <w:t xml:space="preserve">, Т.С. Сорокина, Т.А. </w:t>
      </w:r>
      <w:proofErr w:type="spellStart"/>
      <w:r w:rsidRPr="00FF5A83">
        <w:rPr>
          <w:rFonts w:ascii="Times New Roman" w:hAnsi="Times New Roman" w:cs="Times New Roman"/>
          <w:sz w:val="24"/>
          <w:szCs w:val="24"/>
        </w:rPr>
        <w:t>Казарицкая</w:t>
      </w:r>
      <w:proofErr w:type="spellEnd"/>
      <w:r w:rsidRPr="00FF5A83">
        <w:rPr>
          <w:rFonts w:ascii="Times New Roman" w:hAnsi="Times New Roman" w:cs="Times New Roman"/>
          <w:sz w:val="24"/>
          <w:szCs w:val="24"/>
        </w:rPr>
        <w:t xml:space="preserve"> и др. - М.: Дрофа, </w:t>
      </w:r>
      <w:proofErr w:type="gramStart"/>
      <w:r w:rsidRPr="00FF5A83">
        <w:rPr>
          <w:rFonts w:ascii="Times New Roman" w:hAnsi="Times New Roman" w:cs="Times New Roman"/>
          <w:sz w:val="24"/>
          <w:szCs w:val="24"/>
        </w:rPr>
        <w:t>1999.-</w:t>
      </w:r>
      <w:proofErr w:type="gramEnd"/>
      <w:r w:rsidRPr="00FF5A83">
        <w:rPr>
          <w:rFonts w:ascii="Times New Roman" w:hAnsi="Times New Roman" w:cs="Times New Roman"/>
          <w:sz w:val="24"/>
          <w:szCs w:val="24"/>
        </w:rPr>
        <w:t>304 с.</w:t>
      </w:r>
    </w:p>
    <w:p w:rsidR="00FF5A83" w:rsidRPr="00FF5A83" w:rsidRDefault="00FF5A83" w:rsidP="00FF5A83">
      <w:pPr>
        <w:pStyle w:val="a3"/>
        <w:numPr>
          <w:ilvl w:val="0"/>
          <w:numId w:val="10"/>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Английский язык 5-7 класс. От </w:t>
      </w:r>
      <w:r w:rsidRPr="00FF5A83">
        <w:rPr>
          <w:rFonts w:ascii="Times New Roman" w:hAnsi="Times New Roman" w:cs="Times New Roman"/>
          <w:sz w:val="24"/>
          <w:szCs w:val="24"/>
          <w:lang w:val="en-US"/>
        </w:rPr>
        <w:t>A</w:t>
      </w:r>
      <w:r w:rsidRPr="00FF5A83">
        <w:rPr>
          <w:rFonts w:ascii="Times New Roman" w:hAnsi="Times New Roman" w:cs="Times New Roman"/>
          <w:sz w:val="24"/>
          <w:szCs w:val="24"/>
        </w:rPr>
        <w:t xml:space="preserve"> до </w:t>
      </w:r>
      <w:r w:rsidRPr="00FF5A83">
        <w:rPr>
          <w:rFonts w:ascii="Times New Roman" w:hAnsi="Times New Roman" w:cs="Times New Roman"/>
          <w:sz w:val="24"/>
          <w:szCs w:val="24"/>
          <w:lang w:val="en-US"/>
        </w:rPr>
        <w:t>Z</w:t>
      </w:r>
      <w:r w:rsidRPr="00FF5A83">
        <w:rPr>
          <w:rFonts w:ascii="Times New Roman" w:hAnsi="Times New Roman" w:cs="Times New Roman"/>
          <w:sz w:val="24"/>
          <w:szCs w:val="24"/>
        </w:rPr>
        <w:t xml:space="preserve">. «Руссобит </w:t>
      </w:r>
      <w:proofErr w:type="spellStart"/>
      <w:r w:rsidRPr="00FF5A83">
        <w:rPr>
          <w:rFonts w:ascii="Times New Roman" w:hAnsi="Times New Roman" w:cs="Times New Roman"/>
          <w:sz w:val="24"/>
          <w:szCs w:val="24"/>
        </w:rPr>
        <w:t>Паблишинг</w:t>
      </w:r>
      <w:proofErr w:type="spellEnd"/>
      <w:r w:rsidRPr="00FF5A83">
        <w:rPr>
          <w:rFonts w:ascii="Times New Roman" w:hAnsi="Times New Roman" w:cs="Times New Roman"/>
          <w:sz w:val="24"/>
          <w:szCs w:val="24"/>
        </w:rPr>
        <w:t>», 2004.</w:t>
      </w:r>
    </w:p>
    <w:p w:rsidR="00FF5A83" w:rsidRPr="00FF5A83" w:rsidRDefault="00FF5A83" w:rsidP="00FF5A83">
      <w:pPr>
        <w:pStyle w:val="a3"/>
        <w:numPr>
          <w:ilvl w:val="0"/>
          <w:numId w:val="10"/>
        </w:numPr>
        <w:spacing w:line="360" w:lineRule="auto"/>
        <w:rPr>
          <w:rFonts w:ascii="Times New Roman" w:hAnsi="Times New Roman" w:cs="Times New Roman"/>
          <w:sz w:val="24"/>
          <w:szCs w:val="24"/>
        </w:rPr>
      </w:pPr>
      <w:proofErr w:type="spellStart"/>
      <w:r w:rsidRPr="00FF5A83">
        <w:rPr>
          <w:rFonts w:ascii="Times New Roman" w:hAnsi="Times New Roman" w:cs="Times New Roman"/>
          <w:sz w:val="24"/>
          <w:szCs w:val="24"/>
        </w:rPr>
        <w:t>Голицинский</w:t>
      </w:r>
      <w:proofErr w:type="spellEnd"/>
      <w:r w:rsidRPr="00FF5A83">
        <w:rPr>
          <w:rFonts w:ascii="Times New Roman" w:hAnsi="Times New Roman" w:cs="Times New Roman"/>
          <w:sz w:val="24"/>
          <w:szCs w:val="24"/>
        </w:rPr>
        <w:t xml:space="preserve"> Ю.Б. Грамматика: Сборник </w:t>
      </w:r>
      <w:proofErr w:type="gramStart"/>
      <w:r w:rsidRPr="00FF5A83">
        <w:rPr>
          <w:rFonts w:ascii="Times New Roman" w:hAnsi="Times New Roman" w:cs="Times New Roman"/>
          <w:sz w:val="24"/>
          <w:szCs w:val="24"/>
        </w:rPr>
        <w:t>упражнений.-</w:t>
      </w:r>
      <w:proofErr w:type="gramEnd"/>
      <w:r w:rsidRPr="00FF5A83">
        <w:rPr>
          <w:rFonts w:ascii="Times New Roman" w:hAnsi="Times New Roman" w:cs="Times New Roman"/>
          <w:sz w:val="24"/>
          <w:szCs w:val="24"/>
        </w:rPr>
        <w:t>5-е изд., -СПб.: КАРО, 2005.-544с.-(Английский язык для школьников).</w:t>
      </w:r>
    </w:p>
    <w:p w:rsidR="00FF5A83" w:rsidRPr="00FF5A83" w:rsidRDefault="00FF5A83" w:rsidP="00FF5A83">
      <w:pPr>
        <w:pStyle w:val="a3"/>
        <w:numPr>
          <w:ilvl w:val="0"/>
          <w:numId w:val="10"/>
        </w:numPr>
        <w:shd w:val="clear" w:color="auto" w:fill="FFFFFF"/>
        <w:rPr>
          <w:rFonts w:ascii="Times New Roman" w:hAnsi="Times New Roman" w:cs="Times New Roman"/>
          <w:b/>
          <w:bCs/>
          <w:sz w:val="24"/>
          <w:szCs w:val="24"/>
        </w:rPr>
      </w:pPr>
      <w:r w:rsidRPr="00FF5A83">
        <w:rPr>
          <w:rFonts w:ascii="Times New Roman" w:hAnsi="Times New Roman" w:cs="Times New Roman"/>
          <w:sz w:val="24"/>
          <w:szCs w:val="24"/>
        </w:rPr>
        <w:t xml:space="preserve">Игровой английский. Клуб путешественников. </w:t>
      </w:r>
      <w:proofErr w:type="gramStart"/>
      <w:r w:rsidRPr="00FF5A83">
        <w:rPr>
          <w:rFonts w:ascii="Times New Roman" w:hAnsi="Times New Roman" w:cs="Times New Roman"/>
          <w:sz w:val="24"/>
          <w:szCs w:val="24"/>
        </w:rPr>
        <w:t>Руссобит .</w:t>
      </w:r>
      <w:proofErr w:type="gramEnd"/>
      <w:r w:rsidRPr="00FF5A83">
        <w:rPr>
          <w:rFonts w:ascii="Times New Roman" w:hAnsi="Times New Roman" w:cs="Times New Roman"/>
          <w:sz w:val="24"/>
          <w:szCs w:val="24"/>
        </w:rPr>
        <w:t>М.: 2007</w:t>
      </w:r>
    </w:p>
    <w:p w:rsidR="00FF5A83" w:rsidRPr="00FF5A83" w:rsidRDefault="00FF5A83" w:rsidP="00FF5A83">
      <w:pPr>
        <w:pStyle w:val="a3"/>
        <w:numPr>
          <w:ilvl w:val="0"/>
          <w:numId w:val="10"/>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Книга для чтения к учебнику «Счастливый английский. Книга 1.» для 5-6 классов средней школы. Сост. Т.Б. </w:t>
      </w:r>
      <w:proofErr w:type="spellStart"/>
      <w:r w:rsidRPr="00FF5A83">
        <w:rPr>
          <w:rFonts w:ascii="Times New Roman" w:hAnsi="Times New Roman" w:cs="Times New Roman"/>
          <w:sz w:val="24"/>
          <w:szCs w:val="24"/>
        </w:rPr>
        <w:t>Клементьева</w:t>
      </w:r>
      <w:proofErr w:type="spellEnd"/>
      <w:r w:rsidRPr="00FF5A83">
        <w:rPr>
          <w:rFonts w:ascii="Times New Roman" w:hAnsi="Times New Roman" w:cs="Times New Roman"/>
          <w:sz w:val="24"/>
          <w:szCs w:val="24"/>
        </w:rPr>
        <w:t xml:space="preserve">, Б. </w:t>
      </w:r>
      <w:proofErr w:type="spellStart"/>
      <w:r w:rsidRPr="00FF5A83">
        <w:rPr>
          <w:rFonts w:ascii="Times New Roman" w:hAnsi="Times New Roman" w:cs="Times New Roman"/>
          <w:sz w:val="24"/>
          <w:szCs w:val="24"/>
        </w:rPr>
        <w:t>Монк</w:t>
      </w:r>
      <w:proofErr w:type="spellEnd"/>
      <w:r w:rsidRPr="00FF5A83">
        <w:rPr>
          <w:rFonts w:ascii="Times New Roman" w:hAnsi="Times New Roman" w:cs="Times New Roman"/>
          <w:sz w:val="24"/>
          <w:szCs w:val="24"/>
        </w:rPr>
        <w:t>.- М.: Просвещение, 1992.-32с.</w:t>
      </w:r>
    </w:p>
    <w:p w:rsidR="00FF5A83" w:rsidRPr="00FF5A83" w:rsidRDefault="00FF5A83" w:rsidP="00FF5A83">
      <w:pPr>
        <w:pStyle w:val="a3"/>
        <w:numPr>
          <w:ilvl w:val="0"/>
          <w:numId w:val="10"/>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Копыл Е.Г., Боровик М.А. Книга для чтения к учебнику английского языка для 5 класса средней школы. - М.: «Просвещение», </w:t>
      </w:r>
      <w:proofErr w:type="gramStart"/>
      <w:r w:rsidRPr="00FF5A83">
        <w:rPr>
          <w:rFonts w:ascii="Times New Roman" w:hAnsi="Times New Roman" w:cs="Times New Roman"/>
          <w:sz w:val="24"/>
          <w:szCs w:val="24"/>
        </w:rPr>
        <w:t>1981.-</w:t>
      </w:r>
      <w:proofErr w:type="gramEnd"/>
      <w:r w:rsidRPr="00FF5A83">
        <w:rPr>
          <w:rFonts w:ascii="Times New Roman" w:hAnsi="Times New Roman" w:cs="Times New Roman"/>
          <w:sz w:val="24"/>
          <w:szCs w:val="24"/>
        </w:rPr>
        <w:t>95 с.</w:t>
      </w:r>
    </w:p>
    <w:p w:rsidR="00FF5A83" w:rsidRPr="00FF5A83" w:rsidRDefault="00FF5A83" w:rsidP="00FF5A83">
      <w:pPr>
        <w:pStyle w:val="a3"/>
        <w:numPr>
          <w:ilvl w:val="0"/>
          <w:numId w:val="10"/>
        </w:numPr>
        <w:spacing w:line="360" w:lineRule="auto"/>
        <w:rPr>
          <w:rFonts w:ascii="Times New Roman" w:hAnsi="Times New Roman" w:cs="Times New Roman"/>
          <w:sz w:val="24"/>
          <w:szCs w:val="24"/>
        </w:rPr>
      </w:pPr>
      <w:proofErr w:type="spellStart"/>
      <w:r w:rsidRPr="00FF5A83">
        <w:rPr>
          <w:rFonts w:ascii="Times New Roman" w:hAnsi="Times New Roman" w:cs="Times New Roman"/>
          <w:sz w:val="24"/>
          <w:szCs w:val="24"/>
        </w:rPr>
        <w:t>Паевич</w:t>
      </w:r>
      <w:proofErr w:type="spellEnd"/>
      <w:r w:rsidRPr="00FF5A83">
        <w:rPr>
          <w:rFonts w:ascii="Times New Roman" w:hAnsi="Times New Roman" w:cs="Times New Roman"/>
          <w:sz w:val="24"/>
          <w:szCs w:val="24"/>
        </w:rPr>
        <w:t xml:space="preserve"> М.С. Книга для чтения на английском языке для учащихся 3-4 классов с преподаванием ряда предметов на англ.яз. М.: «Просвещение», 1971.-175с.</w:t>
      </w:r>
    </w:p>
    <w:p w:rsidR="00FF5A83" w:rsidRPr="00FF5A83" w:rsidRDefault="00FF5A83" w:rsidP="00FF5A83">
      <w:pPr>
        <w:pStyle w:val="a3"/>
        <w:numPr>
          <w:ilvl w:val="0"/>
          <w:numId w:val="10"/>
        </w:numPr>
        <w:spacing w:line="360" w:lineRule="auto"/>
        <w:rPr>
          <w:rFonts w:ascii="Times New Roman" w:hAnsi="Times New Roman" w:cs="Times New Roman"/>
          <w:sz w:val="24"/>
          <w:szCs w:val="24"/>
        </w:rPr>
      </w:pPr>
      <w:r w:rsidRPr="00FF5A83">
        <w:rPr>
          <w:rFonts w:ascii="Times New Roman" w:hAnsi="Times New Roman" w:cs="Times New Roman"/>
          <w:sz w:val="24"/>
          <w:szCs w:val="24"/>
        </w:rPr>
        <w:t>Учим английский. С</w:t>
      </w:r>
      <w:r>
        <w:rPr>
          <w:rFonts w:ascii="Times New Roman" w:hAnsi="Times New Roman" w:cs="Times New Roman"/>
          <w:sz w:val="24"/>
          <w:szCs w:val="24"/>
        </w:rPr>
        <w:t>ост. ВТК «Бизнес-книга»: В 4 ч.</w:t>
      </w:r>
      <w:r w:rsidRPr="00FF5A83">
        <w:rPr>
          <w:rFonts w:ascii="Times New Roman" w:hAnsi="Times New Roman" w:cs="Times New Roman"/>
          <w:sz w:val="24"/>
          <w:szCs w:val="24"/>
        </w:rPr>
        <w:t>Ч.2-</w:t>
      </w:r>
      <w:proofErr w:type="gramStart"/>
      <w:r w:rsidRPr="00FF5A83">
        <w:rPr>
          <w:rFonts w:ascii="Times New Roman" w:hAnsi="Times New Roman" w:cs="Times New Roman"/>
          <w:sz w:val="24"/>
          <w:szCs w:val="24"/>
        </w:rPr>
        <w:t>М.:АО</w:t>
      </w:r>
      <w:proofErr w:type="gramEnd"/>
      <w:r w:rsidRPr="00FF5A83">
        <w:rPr>
          <w:rFonts w:ascii="Times New Roman" w:hAnsi="Times New Roman" w:cs="Times New Roman"/>
          <w:sz w:val="24"/>
          <w:szCs w:val="24"/>
        </w:rPr>
        <w:t xml:space="preserve"> «Буклет», 1992-256 с.</w:t>
      </w:r>
    </w:p>
    <w:p w:rsidR="00FF5A83" w:rsidRPr="00FF5A83" w:rsidRDefault="00FF5A83" w:rsidP="00FF5A83">
      <w:pPr>
        <w:spacing w:line="360" w:lineRule="auto"/>
        <w:jc w:val="center"/>
        <w:rPr>
          <w:rFonts w:ascii="Times New Roman" w:hAnsi="Times New Roman" w:cs="Times New Roman"/>
          <w:b/>
          <w:sz w:val="24"/>
          <w:szCs w:val="24"/>
        </w:rPr>
      </w:pPr>
      <w:r w:rsidRPr="00FF5A83">
        <w:rPr>
          <w:rFonts w:ascii="Times New Roman" w:hAnsi="Times New Roman" w:cs="Times New Roman"/>
          <w:b/>
          <w:sz w:val="24"/>
          <w:szCs w:val="24"/>
        </w:rPr>
        <w:t>Ресурсное обеспечение программы:</w:t>
      </w:r>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Интернет-государство учителей </w:t>
      </w:r>
      <w:hyperlink r:id="rId7" w:history="1">
        <w:r w:rsidRPr="00FF5A83">
          <w:rPr>
            <w:rStyle w:val="a5"/>
            <w:rFonts w:ascii="Times New Roman" w:hAnsi="Times New Roman" w:cs="Times New Roman"/>
            <w:color w:val="auto"/>
            <w:sz w:val="24"/>
            <w:szCs w:val="24"/>
            <w:lang w:val="en-US"/>
          </w:rPr>
          <w:t>http</w:t>
        </w:r>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intergu</w:t>
        </w:r>
        <w:proofErr w:type="spellEnd"/>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ru</w:t>
        </w:r>
        <w:proofErr w:type="spellEnd"/>
      </w:hyperlink>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«Сеть творческих учителей» </w:t>
      </w:r>
      <w:hyperlink r:id="rId8" w:history="1">
        <w:r w:rsidRPr="00FF5A83">
          <w:rPr>
            <w:rStyle w:val="a5"/>
            <w:rFonts w:ascii="Times New Roman" w:hAnsi="Times New Roman" w:cs="Times New Roman"/>
            <w:color w:val="auto"/>
            <w:sz w:val="24"/>
            <w:szCs w:val="24"/>
          </w:rPr>
          <w:t>http://</w:t>
        </w:r>
        <w:r w:rsidRPr="00FF5A83">
          <w:rPr>
            <w:rStyle w:val="a5"/>
            <w:rFonts w:ascii="Times New Roman" w:hAnsi="Times New Roman" w:cs="Times New Roman"/>
            <w:color w:val="auto"/>
            <w:sz w:val="24"/>
            <w:szCs w:val="24"/>
            <w:lang w:val="en-US"/>
          </w:rPr>
          <w:t>it</w:t>
        </w:r>
        <w:r w:rsidRPr="00FF5A83">
          <w:rPr>
            <w:rStyle w:val="a5"/>
            <w:rFonts w:ascii="Times New Roman" w:hAnsi="Times New Roman" w:cs="Times New Roman"/>
            <w:color w:val="auto"/>
            <w:sz w:val="24"/>
            <w:szCs w:val="24"/>
          </w:rPr>
          <w:t>-</w:t>
        </w:r>
        <w:r w:rsidRPr="00FF5A83">
          <w:rPr>
            <w:rStyle w:val="a5"/>
            <w:rFonts w:ascii="Times New Roman" w:hAnsi="Times New Roman" w:cs="Times New Roman"/>
            <w:color w:val="auto"/>
            <w:sz w:val="24"/>
            <w:szCs w:val="24"/>
            <w:lang w:val="en-US"/>
          </w:rPr>
          <w:t>n</w:t>
        </w:r>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ru</w:t>
        </w:r>
        <w:proofErr w:type="spellEnd"/>
      </w:hyperlink>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Сетевые образовательные сообщества «Открытый класс» </w:t>
      </w:r>
      <w:hyperlink r:id="rId9" w:history="1">
        <w:r w:rsidRPr="00FF5A83">
          <w:rPr>
            <w:rStyle w:val="a5"/>
            <w:rFonts w:ascii="Times New Roman" w:hAnsi="Times New Roman" w:cs="Times New Roman"/>
            <w:color w:val="auto"/>
            <w:sz w:val="24"/>
            <w:szCs w:val="24"/>
          </w:rPr>
          <w:t>http://</w:t>
        </w:r>
        <w:proofErr w:type="spellStart"/>
        <w:r w:rsidRPr="00FF5A83">
          <w:rPr>
            <w:rStyle w:val="a5"/>
            <w:rFonts w:ascii="Times New Roman" w:hAnsi="Times New Roman" w:cs="Times New Roman"/>
            <w:color w:val="auto"/>
            <w:sz w:val="24"/>
            <w:szCs w:val="24"/>
            <w:lang w:val="en-US"/>
          </w:rPr>
          <w:t>openclass</w:t>
        </w:r>
        <w:proofErr w:type="spellEnd"/>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ru</w:t>
        </w:r>
        <w:proofErr w:type="spellEnd"/>
      </w:hyperlink>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Интернет-педсовет </w:t>
      </w:r>
      <w:hyperlink r:id="rId10" w:history="1">
        <w:r w:rsidRPr="00FF5A83">
          <w:rPr>
            <w:rStyle w:val="a5"/>
            <w:rFonts w:ascii="Times New Roman" w:hAnsi="Times New Roman" w:cs="Times New Roman"/>
            <w:color w:val="auto"/>
            <w:sz w:val="24"/>
            <w:szCs w:val="24"/>
          </w:rPr>
          <w:t>http://</w:t>
        </w:r>
        <w:proofErr w:type="spellStart"/>
        <w:r w:rsidRPr="00FF5A83">
          <w:rPr>
            <w:rStyle w:val="a5"/>
            <w:rFonts w:ascii="Times New Roman" w:hAnsi="Times New Roman" w:cs="Times New Roman"/>
            <w:color w:val="auto"/>
            <w:sz w:val="24"/>
            <w:szCs w:val="24"/>
            <w:lang w:val="en-US"/>
          </w:rPr>
          <w:t>pedsovet</w:t>
        </w:r>
        <w:proofErr w:type="spellEnd"/>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alledu</w:t>
        </w:r>
        <w:proofErr w:type="spellEnd"/>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ru</w:t>
        </w:r>
        <w:proofErr w:type="spellEnd"/>
      </w:hyperlink>
    </w:p>
    <w:p w:rsidR="00FF5A83" w:rsidRPr="00FF5A83" w:rsidRDefault="00CB74C4" w:rsidP="00FF5A83">
      <w:pPr>
        <w:pStyle w:val="a3"/>
        <w:numPr>
          <w:ilvl w:val="0"/>
          <w:numId w:val="11"/>
        </w:numPr>
        <w:spacing w:line="360" w:lineRule="auto"/>
        <w:rPr>
          <w:rFonts w:ascii="Times New Roman" w:hAnsi="Times New Roman" w:cs="Times New Roman"/>
          <w:sz w:val="24"/>
          <w:szCs w:val="24"/>
        </w:rPr>
      </w:pPr>
      <w:hyperlink r:id="rId11" w:history="1">
        <w:r w:rsidR="00FF5A83" w:rsidRPr="00FF5A83">
          <w:rPr>
            <w:rStyle w:val="a5"/>
            <w:rFonts w:ascii="Times New Roman" w:hAnsi="Times New Roman" w:cs="Times New Roman"/>
            <w:color w:val="auto"/>
            <w:sz w:val="24"/>
            <w:szCs w:val="24"/>
          </w:rPr>
          <w:t>http://</w:t>
        </w:r>
        <w:proofErr w:type="spellStart"/>
        <w:r w:rsidR="00FF5A83" w:rsidRPr="00FF5A83">
          <w:rPr>
            <w:rStyle w:val="a5"/>
            <w:rFonts w:ascii="Times New Roman" w:hAnsi="Times New Roman" w:cs="Times New Roman"/>
            <w:color w:val="auto"/>
            <w:sz w:val="24"/>
            <w:szCs w:val="24"/>
            <w:lang w:val="en-US"/>
          </w:rPr>
          <w:t>pedsovet</w:t>
        </w:r>
        <w:proofErr w:type="spellEnd"/>
        <w:r w:rsidR="00FF5A83" w:rsidRPr="00FF5A83">
          <w:rPr>
            <w:rStyle w:val="a5"/>
            <w:rFonts w:ascii="Times New Roman" w:hAnsi="Times New Roman" w:cs="Times New Roman"/>
            <w:color w:val="auto"/>
            <w:sz w:val="24"/>
            <w:szCs w:val="24"/>
          </w:rPr>
          <w:t>.</w:t>
        </w:r>
        <w:proofErr w:type="spellStart"/>
        <w:r w:rsidR="00FF5A83" w:rsidRPr="00FF5A83">
          <w:rPr>
            <w:rStyle w:val="a5"/>
            <w:rFonts w:ascii="Times New Roman" w:hAnsi="Times New Roman" w:cs="Times New Roman"/>
            <w:color w:val="auto"/>
            <w:sz w:val="24"/>
            <w:szCs w:val="24"/>
            <w:lang w:val="en-US"/>
          </w:rPr>
          <w:t>su</w:t>
        </w:r>
        <w:proofErr w:type="spellEnd"/>
      </w:hyperlink>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rPr>
        <w:t xml:space="preserve">Сетевые сообщества Вики - Владимир </w:t>
      </w:r>
      <w:hyperlink r:id="rId12" w:history="1">
        <w:r w:rsidRPr="00FF5A83">
          <w:rPr>
            <w:rStyle w:val="a5"/>
            <w:rFonts w:ascii="Times New Roman" w:hAnsi="Times New Roman" w:cs="Times New Roman"/>
            <w:color w:val="auto"/>
            <w:sz w:val="24"/>
            <w:szCs w:val="24"/>
          </w:rPr>
          <w:t>http://</w:t>
        </w:r>
        <w:r w:rsidRPr="00FF5A83">
          <w:rPr>
            <w:rStyle w:val="a5"/>
            <w:rFonts w:ascii="Times New Roman" w:hAnsi="Times New Roman" w:cs="Times New Roman"/>
            <w:color w:val="auto"/>
            <w:sz w:val="24"/>
            <w:szCs w:val="24"/>
            <w:lang w:val="en-US"/>
          </w:rPr>
          <w:t>wiki</w:t>
        </w:r>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vladimir</w:t>
        </w:r>
        <w:proofErr w:type="spellEnd"/>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i</w:t>
        </w:r>
        <w:proofErr w:type="spellEnd"/>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edu</w:t>
        </w:r>
        <w:proofErr w:type="spellEnd"/>
        <w:r w:rsidRPr="00FF5A83">
          <w:rPr>
            <w:rStyle w:val="a5"/>
            <w:rFonts w:ascii="Times New Roman" w:hAnsi="Times New Roman" w:cs="Times New Roman"/>
            <w:color w:val="auto"/>
            <w:sz w:val="24"/>
            <w:szCs w:val="24"/>
          </w:rPr>
          <w:t>.</w:t>
        </w:r>
        <w:proofErr w:type="spellStart"/>
        <w:r w:rsidRPr="00FF5A83">
          <w:rPr>
            <w:rStyle w:val="a5"/>
            <w:rFonts w:ascii="Times New Roman" w:hAnsi="Times New Roman" w:cs="Times New Roman"/>
            <w:color w:val="auto"/>
            <w:sz w:val="24"/>
            <w:szCs w:val="24"/>
            <w:lang w:val="en-US"/>
          </w:rPr>
          <w:t>ru</w:t>
        </w:r>
        <w:proofErr w:type="spellEnd"/>
      </w:hyperlink>
    </w:p>
    <w:p w:rsidR="00FF5A83" w:rsidRPr="00FF5A83" w:rsidRDefault="00CB74C4" w:rsidP="00FF5A83">
      <w:pPr>
        <w:pStyle w:val="a3"/>
        <w:numPr>
          <w:ilvl w:val="0"/>
          <w:numId w:val="11"/>
        </w:numPr>
        <w:spacing w:line="360" w:lineRule="auto"/>
        <w:rPr>
          <w:rFonts w:ascii="Times New Roman" w:hAnsi="Times New Roman" w:cs="Times New Roman"/>
          <w:sz w:val="24"/>
          <w:szCs w:val="24"/>
        </w:rPr>
      </w:pPr>
      <w:hyperlink r:id="rId13" w:history="1">
        <w:r w:rsidR="00FF5A83" w:rsidRPr="00FF5A83">
          <w:rPr>
            <w:rStyle w:val="a5"/>
            <w:rFonts w:ascii="Times New Roman" w:hAnsi="Times New Roman" w:cs="Times New Roman"/>
            <w:color w:val="auto"/>
            <w:sz w:val="24"/>
            <w:szCs w:val="24"/>
            <w:lang w:val="en-US"/>
          </w:rPr>
          <w:t>http://Uchportal.ru</w:t>
        </w:r>
      </w:hyperlink>
    </w:p>
    <w:p w:rsidR="00FF5A83" w:rsidRPr="00FF5A83" w:rsidRDefault="00CB74C4" w:rsidP="00FF5A83">
      <w:pPr>
        <w:pStyle w:val="a3"/>
        <w:numPr>
          <w:ilvl w:val="0"/>
          <w:numId w:val="11"/>
        </w:numPr>
        <w:spacing w:line="360" w:lineRule="auto"/>
        <w:rPr>
          <w:rFonts w:ascii="Times New Roman" w:hAnsi="Times New Roman" w:cs="Times New Roman"/>
          <w:sz w:val="24"/>
          <w:szCs w:val="24"/>
        </w:rPr>
      </w:pPr>
      <w:hyperlink r:id="rId14" w:history="1">
        <w:r w:rsidR="00FF5A83" w:rsidRPr="00FF5A83">
          <w:rPr>
            <w:rStyle w:val="a5"/>
            <w:rFonts w:ascii="Times New Roman" w:hAnsi="Times New Roman" w:cs="Times New Roman"/>
            <w:color w:val="auto"/>
            <w:sz w:val="24"/>
            <w:szCs w:val="24"/>
          </w:rPr>
          <w:t>http://</w:t>
        </w:r>
        <w:r w:rsidR="00FF5A83" w:rsidRPr="00FF5A83">
          <w:rPr>
            <w:rStyle w:val="a5"/>
            <w:rFonts w:ascii="Times New Roman" w:hAnsi="Times New Roman" w:cs="Times New Roman"/>
            <w:color w:val="auto"/>
            <w:sz w:val="24"/>
            <w:szCs w:val="24"/>
            <w:lang w:val="en-US"/>
          </w:rPr>
          <w:t>rastut-goda.ru</w:t>
        </w:r>
      </w:hyperlink>
    </w:p>
    <w:p w:rsidR="00FF5A83" w:rsidRPr="00FF5A83" w:rsidRDefault="00CB74C4" w:rsidP="00FF5A83">
      <w:pPr>
        <w:pStyle w:val="a3"/>
        <w:numPr>
          <w:ilvl w:val="0"/>
          <w:numId w:val="11"/>
        </w:numPr>
        <w:spacing w:line="360" w:lineRule="auto"/>
        <w:rPr>
          <w:rFonts w:ascii="Times New Roman" w:hAnsi="Times New Roman" w:cs="Times New Roman"/>
          <w:sz w:val="24"/>
          <w:szCs w:val="24"/>
        </w:rPr>
      </w:pPr>
      <w:hyperlink r:id="rId15" w:history="1">
        <w:r w:rsidR="00FF5A83" w:rsidRPr="00FF5A83">
          <w:rPr>
            <w:rStyle w:val="a5"/>
            <w:rFonts w:ascii="Times New Roman" w:hAnsi="Times New Roman" w:cs="Times New Roman"/>
            <w:color w:val="auto"/>
            <w:sz w:val="24"/>
            <w:szCs w:val="24"/>
          </w:rPr>
          <w:t>http://</w:t>
        </w:r>
        <w:r w:rsidR="00FF5A83" w:rsidRPr="00FF5A83">
          <w:rPr>
            <w:rStyle w:val="a5"/>
            <w:rFonts w:ascii="Times New Roman" w:hAnsi="Times New Roman" w:cs="Times New Roman"/>
            <w:color w:val="auto"/>
            <w:sz w:val="24"/>
            <w:szCs w:val="24"/>
            <w:lang w:val="en-US"/>
          </w:rPr>
          <w:t>metodisty.ru</w:t>
        </w:r>
      </w:hyperlink>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lang w:val="en-US"/>
        </w:rPr>
        <w:t xml:space="preserve"> </w:t>
      </w:r>
      <w:hyperlink r:id="rId16" w:history="1">
        <w:r w:rsidRPr="00FF5A83">
          <w:rPr>
            <w:rStyle w:val="a5"/>
            <w:rFonts w:ascii="Times New Roman" w:hAnsi="Times New Roman" w:cs="Times New Roman"/>
            <w:color w:val="auto"/>
            <w:sz w:val="24"/>
            <w:szCs w:val="24"/>
          </w:rPr>
          <w:t>http://</w:t>
        </w:r>
        <w:r w:rsidRPr="00FF5A83">
          <w:rPr>
            <w:rStyle w:val="a5"/>
            <w:rFonts w:ascii="Times New Roman" w:hAnsi="Times New Roman" w:cs="Times New Roman"/>
            <w:color w:val="auto"/>
            <w:sz w:val="24"/>
            <w:szCs w:val="24"/>
            <w:lang w:val="en-US"/>
          </w:rPr>
          <w:t>rusedu.ru</w:t>
        </w:r>
      </w:hyperlink>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lang w:val="en-US"/>
        </w:rPr>
        <w:t xml:space="preserve"> </w:t>
      </w:r>
      <w:hyperlink r:id="rId17" w:history="1">
        <w:r w:rsidRPr="00FF5A83">
          <w:rPr>
            <w:rStyle w:val="a5"/>
            <w:rFonts w:ascii="Times New Roman" w:hAnsi="Times New Roman" w:cs="Times New Roman"/>
            <w:color w:val="auto"/>
            <w:sz w:val="24"/>
            <w:szCs w:val="24"/>
          </w:rPr>
          <w:t>http://</w:t>
        </w:r>
        <w:r w:rsidRPr="00FF5A83">
          <w:rPr>
            <w:rStyle w:val="a5"/>
            <w:rFonts w:ascii="Times New Roman" w:hAnsi="Times New Roman" w:cs="Times New Roman"/>
            <w:color w:val="auto"/>
            <w:sz w:val="24"/>
            <w:szCs w:val="24"/>
            <w:lang w:val="en-US"/>
          </w:rPr>
          <w:t>festival.1</w:t>
        </w:r>
      </w:hyperlink>
      <w:r w:rsidRPr="00FF5A83">
        <w:rPr>
          <w:rFonts w:ascii="Times New Roman" w:hAnsi="Times New Roman" w:cs="Times New Roman"/>
          <w:sz w:val="24"/>
          <w:szCs w:val="24"/>
          <w:lang w:val="en-US"/>
        </w:rPr>
        <w:t>september.ru</w:t>
      </w:r>
    </w:p>
    <w:p w:rsidR="00FF5A83" w:rsidRPr="00FF5A83" w:rsidRDefault="00FF5A83" w:rsidP="00FF5A83">
      <w:pPr>
        <w:pStyle w:val="a3"/>
        <w:numPr>
          <w:ilvl w:val="0"/>
          <w:numId w:val="11"/>
        </w:numPr>
        <w:spacing w:line="360" w:lineRule="auto"/>
        <w:rPr>
          <w:rFonts w:ascii="Times New Roman" w:hAnsi="Times New Roman" w:cs="Times New Roman"/>
          <w:sz w:val="24"/>
          <w:szCs w:val="24"/>
        </w:rPr>
      </w:pPr>
      <w:r w:rsidRPr="00FF5A83">
        <w:rPr>
          <w:rFonts w:ascii="Times New Roman" w:hAnsi="Times New Roman" w:cs="Times New Roman"/>
          <w:sz w:val="24"/>
          <w:szCs w:val="24"/>
          <w:lang w:val="en-US"/>
        </w:rPr>
        <w:t xml:space="preserve"> </w:t>
      </w:r>
      <w:hyperlink r:id="rId18" w:history="1">
        <w:r w:rsidRPr="00FF5A83">
          <w:rPr>
            <w:rStyle w:val="a5"/>
            <w:rFonts w:ascii="Times New Roman" w:hAnsi="Times New Roman" w:cs="Times New Roman"/>
            <w:color w:val="auto"/>
            <w:sz w:val="24"/>
            <w:szCs w:val="24"/>
            <w:lang w:val="en-US"/>
          </w:rPr>
          <w:t>http://tea4er.ru</w:t>
        </w:r>
      </w:hyperlink>
    </w:p>
    <w:p w:rsidR="00FF5A83" w:rsidRPr="00FF5A83" w:rsidRDefault="00FF5A83" w:rsidP="00FF5A83">
      <w:pPr>
        <w:pStyle w:val="a3"/>
        <w:spacing w:line="360" w:lineRule="auto"/>
        <w:rPr>
          <w:rFonts w:ascii="Times New Roman" w:hAnsi="Times New Roman" w:cs="Times New Roman"/>
          <w:sz w:val="24"/>
          <w:szCs w:val="24"/>
        </w:rPr>
      </w:pPr>
    </w:p>
    <w:p w:rsidR="00FF5A83" w:rsidRPr="00FF5A83" w:rsidRDefault="00FF5A83" w:rsidP="00FF5A83">
      <w:pPr>
        <w:rPr>
          <w:rFonts w:ascii="Times New Roman" w:hAnsi="Times New Roman" w:cs="Times New Roman"/>
          <w:sz w:val="24"/>
          <w:szCs w:val="24"/>
        </w:rPr>
      </w:pPr>
    </w:p>
    <w:p w:rsidR="00FF5A83" w:rsidRPr="00822437" w:rsidRDefault="00FF5A83" w:rsidP="00822437">
      <w:pPr>
        <w:shd w:val="clear" w:color="auto" w:fill="FFFFFF"/>
        <w:jc w:val="center"/>
        <w:rPr>
          <w:rFonts w:ascii="Times New Roman" w:hAnsi="Times New Roman" w:cs="Times New Roman"/>
          <w:b/>
          <w:bCs/>
          <w:sz w:val="28"/>
          <w:szCs w:val="28"/>
        </w:rPr>
      </w:pPr>
    </w:p>
    <w:p w:rsidR="00822437" w:rsidRPr="00822437" w:rsidRDefault="00822437" w:rsidP="00822437">
      <w:pPr>
        <w:ind w:left="720"/>
        <w:rPr>
          <w:rFonts w:ascii="Times New Roman" w:hAnsi="Times New Roman" w:cs="Times New Roman"/>
          <w:sz w:val="28"/>
          <w:szCs w:val="28"/>
        </w:rPr>
      </w:pPr>
    </w:p>
    <w:p w:rsidR="00B81C85" w:rsidRPr="00822437" w:rsidRDefault="00B81C85" w:rsidP="00FF5A83">
      <w:pPr>
        <w:rPr>
          <w:rFonts w:ascii="Times New Roman" w:hAnsi="Times New Roman" w:cs="Times New Roman"/>
          <w:sz w:val="28"/>
          <w:szCs w:val="28"/>
        </w:rPr>
      </w:pPr>
    </w:p>
    <w:sectPr w:rsidR="00B81C85" w:rsidRPr="00822437" w:rsidSect="007D2069">
      <w:headerReference w:type="default" r:id="rId19"/>
      <w:pgSz w:w="11906" w:h="16838"/>
      <w:pgMar w:top="1134"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437" w:rsidRDefault="00822437" w:rsidP="00225CE4">
      <w:pPr>
        <w:spacing w:after="0" w:line="240" w:lineRule="auto"/>
      </w:pPr>
      <w:r>
        <w:separator/>
      </w:r>
    </w:p>
  </w:endnote>
  <w:endnote w:type="continuationSeparator" w:id="0">
    <w:p w:rsidR="00822437" w:rsidRDefault="00822437" w:rsidP="0022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437" w:rsidRDefault="00822437" w:rsidP="00225CE4">
      <w:pPr>
        <w:spacing w:after="0" w:line="240" w:lineRule="auto"/>
      </w:pPr>
      <w:r>
        <w:separator/>
      </w:r>
    </w:p>
  </w:footnote>
  <w:footnote w:type="continuationSeparator" w:id="0">
    <w:p w:rsidR="00822437" w:rsidRDefault="00822437" w:rsidP="00225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37" w:rsidRDefault="00822437">
    <w:pPr>
      <w:pStyle w:val="a6"/>
    </w:pPr>
  </w:p>
  <w:p w:rsidR="00822437" w:rsidRDefault="008224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3463"/>
    <w:multiLevelType w:val="hybridMultilevel"/>
    <w:tmpl w:val="1406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47AC7"/>
    <w:multiLevelType w:val="hybridMultilevel"/>
    <w:tmpl w:val="CAB6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426B8"/>
    <w:multiLevelType w:val="multilevel"/>
    <w:tmpl w:val="2B14EA50"/>
    <w:lvl w:ilvl="0">
      <w:start w:val="5"/>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0F044495"/>
    <w:multiLevelType w:val="hybridMultilevel"/>
    <w:tmpl w:val="A716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539FC"/>
    <w:multiLevelType w:val="hybridMultilevel"/>
    <w:tmpl w:val="1826BF9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213C3AC3"/>
    <w:multiLevelType w:val="multilevel"/>
    <w:tmpl w:val="30860C8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6">
    <w:nsid w:val="2CFB6432"/>
    <w:multiLevelType w:val="hybridMultilevel"/>
    <w:tmpl w:val="38AA5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9013F6"/>
    <w:multiLevelType w:val="multilevel"/>
    <w:tmpl w:val="156E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646FD"/>
    <w:multiLevelType w:val="hybridMultilevel"/>
    <w:tmpl w:val="0FF20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D21C76"/>
    <w:multiLevelType w:val="hybridMultilevel"/>
    <w:tmpl w:val="E398C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64CD0"/>
    <w:multiLevelType w:val="hybridMultilevel"/>
    <w:tmpl w:val="37AA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51895"/>
    <w:multiLevelType w:val="hybridMultilevel"/>
    <w:tmpl w:val="20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DA63B0"/>
    <w:multiLevelType w:val="hybridMultilevel"/>
    <w:tmpl w:val="729C5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107C8"/>
    <w:multiLevelType w:val="multilevel"/>
    <w:tmpl w:val="559CAAFA"/>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4">
    <w:nsid w:val="480E0582"/>
    <w:multiLevelType w:val="hybridMultilevel"/>
    <w:tmpl w:val="D51C3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AC35ED"/>
    <w:multiLevelType w:val="multilevel"/>
    <w:tmpl w:val="17A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50691"/>
    <w:multiLevelType w:val="hybridMultilevel"/>
    <w:tmpl w:val="40A4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BF1D75"/>
    <w:multiLevelType w:val="hybridMultilevel"/>
    <w:tmpl w:val="956E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BD3190"/>
    <w:multiLevelType w:val="hybridMultilevel"/>
    <w:tmpl w:val="E25EF538"/>
    <w:lvl w:ilvl="0" w:tplc="92C40D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132311"/>
    <w:multiLevelType w:val="multilevel"/>
    <w:tmpl w:val="01044C3C"/>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nsid w:val="5C1B4C50"/>
    <w:multiLevelType w:val="multilevel"/>
    <w:tmpl w:val="C1D0F44C"/>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nsid w:val="6309092F"/>
    <w:multiLevelType w:val="hybridMultilevel"/>
    <w:tmpl w:val="0D945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160018"/>
    <w:multiLevelType w:val="hybridMultilevel"/>
    <w:tmpl w:val="70AAA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14"/>
  </w:num>
  <w:num w:numId="4">
    <w:abstractNumId w:val="16"/>
  </w:num>
  <w:num w:numId="5">
    <w:abstractNumId w:val="6"/>
  </w:num>
  <w:num w:numId="6">
    <w:abstractNumId w:val="3"/>
  </w:num>
  <w:num w:numId="7">
    <w:abstractNumId w:val="1"/>
  </w:num>
  <w:num w:numId="8">
    <w:abstractNumId w:val="0"/>
  </w:num>
  <w:num w:numId="9">
    <w:abstractNumId w:val="8"/>
  </w:num>
  <w:num w:numId="10">
    <w:abstractNumId w:val="11"/>
  </w:num>
  <w:num w:numId="11">
    <w:abstractNumId w:val="9"/>
  </w:num>
  <w:num w:numId="12">
    <w:abstractNumId w:val="22"/>
  </w:num>
  <w:num w:numId="13">
    <w:abstractNumId w:val="4"/>
  </w:num>
  <w:num w:numId="14">
    <w:abstractNumId w:val="12"/>
  </w:num>
  <w:num w:numId="15">
    <w:abstractNumId w:val="21"/>
  </w:num>
  <w:num w:numId="16">
    <w:abstractNumId w:val="5"/>
  </w:num>
  <w:num w:numId="17">
    <w:abstractNumId w:val="20"/>
  </w:num>
  <w:num w:numId="18">
    <w:abstractNumId w:val="13"/>
  </w:num>
  <w:num w:numId="19">
    <w:abstractNumId w:val="19"/>
  </w:num>
  <w:num w:numId="20">
    <w:abstractNumId w:val="2"/>
  </w:num>
  <w:num w:numId="21">
    <w:abstractNumId w:val="15"/>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2FF6"/>
    <w:rsid w:val="00225CE4"/>
    <w:rsid w:val="00740F1B"/>
    <w:rsid w:val="007A1AE4"/>
    <w:rsid w:val="007D2069"/>
    <w:rsid w:val="007D5801"/>
    <w:rsid w:val="00822437"/>
    <w:rsid w:val="00906F92"/>
    <w:rsid w:val="009574B7"/>
    <w:rsid w:val="00B81C85"/>
    <w:rsid w:val="00C17EDE"/>
    <w:rsid w:val="00C31477"/>
    <w:rsid w:val="00CB74C4"/>
    <w:rsid w:val="00EF2FF6"/>
    <w:rsid w:val="00FF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B2BAD-39F4-41AA-ADE0-9111782F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C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C85"/>
    <w:pPr>
      <w:ind w:left="720"/>
      <w:contextualSpacing/>
    </w:pPr>
  </w:style>
  <w:style w:type="table" w:styleId="a4">
    <w:name w:val="Table Grid"/>
    <w:basedOn w:val="a1"/>
    <w:uiPriority w:val="59"/>
    <w:rsid w:val="00B81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81C85"/>
    <w:rPr>
      <w:color w:val="0563C1" w:themeColor="hyperlink"/>
      <w:u w:val="single"/>
    </w:rPr>
  </w:style>
  <w:style w:type="paragraph" w:styleId="a6">
    <w:name w:val="header"/>
    <w:basedOn w:val="a"/>
    <w:link w:val="a7"/>
    <w:uiPriority w:val="99"/>
    <w:unhideWhenUsed/>
    <w:rsid w:val="00B81C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C85"/>
  </w:style>
  <w:style w:type="paragraph" w:customStyle="1" w:styleId="c7c3">
    <w:name w:val="c7 c3"/>
    <w:basedOn w:val="a"/>
    <w:uiPriority w:val="99"/>
    <w:rsid w:val="00822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822437"/>
    <w:rPr>
      <w:rFonts w:cs="Times New Roman"/>
    </w:rPr>
  </w:style>
  <w:style w:type="character" w:customStyle="1" w:styleId="apple-converted-space">
    <w:name w:val="apple-converted-space"/>
    <w:basedOn w:val="a0"/>
    <w:rsid w:val="00822437"/>
    <w:rPr>
      <w:rFonts w:cs="Times New Roman"/>
    </w:rPr>
  </w:style>
  <w:style w:type="character" w:customStyle="1" w:styleId="c1c9c5">
    <w:name w:val="c1 c9 c5"/>
    <w:basedOn w:val="a0"/>
    <w:uiPriority w:val="99"/>
    <w:rsid w:val="00822437"/>
    <w:rPr>
      <w:rFonts w:cs="Times New Roman"/>
    </w:rPr>
  </w:style>
  <w:style w:type="paragraph" w:styleId="HTML">
    <w:name w:val="HTML Preformatted"/>
    <w:basedOn w:val="a"/>
    <w:link w:val="HTML0"/>
    <w:rsid w:val="0082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22437"/>
    <w:rPr>
      <w:rFonts w:ascii="Courier New" w:eastAsia="Times New Roman" w:hAnsi="Courier New" w:cs="Courier New"/>
      <w:sz w:val="20"/>
      <w:szCs w:val="20"/>
      <w:lang w:eastAsia="ru-RU"/>
    </w:rPr>
  </w:style>
  <w:style w:type="paragraph" w:customStyle="1" w:styleId="c2">
    <w:name w:val="c2"/>
    <w:basedOn w:val="a"/>
    <w:uiPriority w:val="99"/>
    <w:rsid w:val="00822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9c18">
    <w:name w:val="c1 c9 c18"/>
    <w:basedOn w:val="a0"/>
    <w:uiPriority w:val="99"/>
    <w:rsid w:val="00822437"/>
    <w:rPr>
      <w:rFonts w:cs="Times New Roman"/>
    </w:rPr>
  </w:style>
  <w:style w:type="character" w:customStyle="1" w:styleId="c1c18">
    <w:name w:val="c1 c18"/>
    <w:basedOn w:val="a0"/>
    <w:uiPriority w:val="99"/>
    <w:rsid w:val="008224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n.ru" TargetMode="External"/><Relationship Id="rId13" Type="http://schemas.openxmlformats.org/officeDocument/2006/relationships/hyperlink" Target="http://Uchportal.ru" TargetMode="External"/><Relationship Id="rId18" Type="http://schemas.openxmlformats.org/officeDocument/2006/relationships/hyperlink" Target="http://tea4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ntergu.ru" TargetMode="External"/><Relationship Id="rId12" Type="http://schemas.openxmlformats.org/officeDocument/2006/relationships/hyperlink" Target="http://wiki.vladimir.i-edu.ru" TargetMode="External"/><Relationship Id="rId17" Type="http://schemas.openxmlformats.org/officeDocument/2006/relationships/hyperlink" Target="http://festival.1" TargetMode="External"/><Relationship Id="rId2" Type="http://schemas.openxmlformats.org/officeDocument/2006/relationships/styles" Target="styles.xml"/><Relationship Id="rId16" Type="http://schemas.openxmlformats.org/officeDocument/2006/relationships/hyperlink" Target="http://rus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sovet.su" TargetMode="External"/><Relationship Id="rId5" Type="http://schemas.openxmlformats.org/officeDocument/2006/relationships/footnotes" Target="footnotes.xml"/><Relationship Id="rId15" Type="http://schemas.openxmlformats.org/officeDocument/2006/relationships/hyperlink" Target="http://metodisty.ru" TargetMode="External"/><Relationship Id="rId10" Type="http://schemas.openxmlformats.org/officeDocument/2006/relationships/hyperlink" Target="http://pedsovet.alledu.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penclass.ru" TargetMode="External"/><Relationship Id="rId14" Type="http://schemas.openxmlformats.org/officeDocument/2006/relationships/hyperlink" Target="http://rastut-g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2013-09-21T04:47:00Z</dcterms:created>
  <dcterms:modified xsi:type="dcterms:W3CDTF">2013-09-23T06:03:00Z</dcterms:modified>
</cp:coreProperties>
</file>